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39F" w:rsidRPr="00CB3158" w:rsidRDefault="0096239F" w:rsidP="00FD7F40">
      <w:pPr>
        <w:pStyle w:val="1"/>
      </w:pPr>
      <w:r>
        <w:rPr>
          <w:rFonts w:hint="eastAsia"/>
        </w:rPr>
        <w:t>維護管理階段-</w:t>
      </w:r>
      <w:r w:rsidRPr="00CB3158">
        <w:rPr>
          <w:rFonts w:hint="eastAsia"/>
        </w:rPr>
        <w:t>生態</w:t>
      </w:r>
      <w:proofErr w:type="gramStart"/>
      <w:r w:rsidRPr="00CB3158">
        <w:rPr>
          <w:rFonts w:hint="eastAsia"/>
        </w:rPr>
        <w:t>復育評析</w:t>
      </w:r>
      <w:proofErr w:type="gramEnd"/>
      <w:r w:rsidRPr="00CB3158">
        <w:rPr>
          <w:rFonts w:hint="eastAsia"/>
        </w:rPr>
        <w:t>表</w:t>
      </w:r>
    </w:p>
    <w:tbl>
      <w:tblPr>
        <w:tblW w:w="93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08"/>
        <w:gridCol w:w="3412"/>
        <w:gridCol w:w="1571"/>
        <w:gridCol w:w="2878"/>
      </w:tblGrid>
      <w:tr w:rsidR="0096239F" w:rsidRPr="00CB3158" w:rsidTr="00801D9D">
        <w:trPr>
          <w:trHeight w:val="20"/>
          <w:jc w:val="center"/>
        </w:trPr>
        <w:tc>
          <w:tcPr>
            <w:tcW w:w="1508" w:type="dxa"/>
            <w:tcMar>
              <w:top w:w="14" w:type="dxa"/>
              <w:left w:w="14" w:type="dxa"/>
              <w:bottom w:w="0" w:type="dxa"/>
              <w:right w:w="14" w:type="dxa"/>
            </w:tcMar>
            <w:vAlign w:val="center"/>
          </w:tcPr>
          <w:p w:rsidR="0096239F" w:rsidRPr="00CB3158" w:rsidRDefault="0096239F" w:rsidP="00801D9D">
            <w:pPr>
              <w:snapToGrid w:val="0"/>
              <w:jc w:val="center"/>
              <w:rPr>
                <w:rFonts w:eastAsia="標楷體"/>
              </w:rPr>
            </w:pPr>
            <w:r w:rsidRPr="00CB3158">
              <w:rPr>
                <w:rFonts w:eastAsia="標楷體" w:hAnsi="標楷體" w:hint="eastAsia"/>
              </w:rPr>
              <w:t>委辦計畫名稱</w:t>
            </w:r>
          </w:p>
        </w:tc>
        <w:tc>
          <w:tcPr>
            <w:tcW w:w="3412" w:type="dxa"/>
          </w:tcPr>
          <w:p w:rsidR="0096239F" w:rsidRPr="00CB3158" w:rsidRDefault="0096239F" w:rsidP="00801D9D">
            <w:pPr>
              <w:snapToGrid w:val="0"/>
              <w:rPr>
                <w:rFonts w:eastAsia="標楷體"/>
              </w:rPr>
            </w:pPr>
          </w:p>
        </w:tc>
        <w:tc>
          <w:tcPr>
            <w:tcW w:w="1571" w:type="dxa"/>
            <w:vAlign w:val="center"/>
          </w:tcPr>
          <w:p w:rsidR="0096239F" w:rsidRPr="00CB3158" w:rsidRDefault="0096239F" w:rsidP="00801D9D">
            <w:pPr>
              <w:snapToGrid w:val="0"/>
              <w:jc w:val="center"/>
              <w:rPr>
                <w:rFonts w:eastAsia="標楷體"/>
              </w:rPr>
            </w:pPr>
            <w:r w:rsidRPr="00CB3158">
              <w:rPr>
                <w:rFonts w:eastAsia="標楷體" w:hint="eastAsia"/>
              </w:rPr>
              <w:t>委託單位</w:t>
            </w:r>
          </w:p>
        </w:tc>
        <w:tc>
          <w:tcPr>
            <w:tcW w:w="2877" w:type="dxa"/>
          </w:tcPr>
          <w:p w:rsidR="0096239F" w:rsidRPr="00CB3158" w:rsidRDefault="0096239F" w:rsidP="00801D9D">
            <w:pPr>
              <w:snapToGrid w:val="0"/>
              <w:rPr>
                <w:rFonts w:eastAsia="標楷體"/>
              </w:rPr>
            </w:pPr>
          </w:p>
        </w:tc>
      </w:tr>
      <w:tr w:rsidR="0096239F" w:rsidRPr="00CB3158" w:rsidTr="00801D9D">
        <w:trPr>
          <w:trHeight w:val="20"/>
          <w:jc w:val="center"/>
        </w:trPr>
        <w:tc>
          <w:tcPr>
            <w:tcW w:w="1508" w:type="dxa"/>
            <w:tcMar>
              <w:top w:w="14" w:type="dxa"/>
              <w:left w:w="14" w:type="dxa"/>
              <w:bottom w:w="0" w:type="dxa"/>
              <w:right w:w="14" w:type="dxa"/>
            </w:tcMar>
            <w:vAlign w:val="center"/>
          </w:tcPr>
          <w:p w:rsidR="0096239F" w:rsidRPr="00CB3158" w:rsidRDefault="0096239F" w:rsidP="00801D9D">
            <w:pPr>
              <w:snapToGrid w:val="0"/>
              <w:jc w:val="center"/>
              <w:rPr>
                <w:rFonts w:eastAsia="標楷體" w:hAnsi="標楷體"/>
              </w:rPr>
            </w:pPr>
            <w:r w:rsidRPr="00CB3158">
              <w:rPr>
                <w:rFonts w:ascii="標楷體" w:eastAsia="標楷體" w:hAnsi="標楷體" w:hint="eastAsia"/>
              </w:rPr>
              <w:t>工程名稱</w:t>
            </w:r>
          </w:p>
        </w:tc>
        <w:tc>
          <w:tcPr>
            <w:tcW w:w="3412" w:type="dxa"/>
          </w:tcPr>
          <w:p w:rsidR="0096239F" w:rsidRPr="00CB3158" w:rsidRDefault="0096239F" w:rsidP="00801D9D">
            <w:pPr>
              <w:snapToGrid w:val="0"/>
              <w:rPr>
                <w:rFonts w:eastAsia="標楷體"/>
              </w:rPr>
            </w:pPr>
          </w:p>
        </w:tc>
        <w:tc>
          <w:tcPr>
            <w:tcW w:w="1571" w:type="dxa"/>
            <w:vAlign w:val="center"/>
          </w:tcPr>
          <w:p w:rsidR="0096239F" w:rsidRPr="00CB3158" w:rsidRDefault="0096239F" w:rsidP="00801D9D">
            <w:pPr>
              <w:snapToGrid w:val="0"/>
              <w:jc w:val="center"/>
              <w:rPr>
                <w:rFonts w:eastAsia="標楷體" w:hAnsi="標楷體"/>
              </w:rPr>
            </w:pPr>
            <w:r w:rsidRPr="00CB3158">
              <w:rPr>
                <w:rFonts w:ascii="標楷體" w:eastAsia="標楷體" w:hAnsi="標楷體" w:hint="eastAsia"/>
              </w:rPr>
              <w:t>縣市/鄉鎮</w:t>
            </w:r>
          </w:p>
        </w:tc>
        <w:tc>
          <w:tcPr>
            <w:tcW w:w="2877" w:type="dxa"/>
          </w:tcPr>
          <w:p w:rsidR="0096239F" w:rsidRPr="00CB3158" w:rsidRDefault="0096239F" w:rsidP="00801D9D">
            <w:pPr>
              <w:snapToGrid w:val="0"/>
              <w:rPr>
                <w:rFonts w:eastAsia="標楷體"/>
              </w:rPr>
            </w:pPr>
          </w:p>
        </w:tc>
      </w:tr>
      <w:tr w:rsidR="0096239F" w:rsidRPr="00CB3158" w:rsidTr="00801D9D">
        <w:trPr>
          <w:trHeight w:val="20"/>
          <w:jc w:val="center"/>
        </w:trPr>
        <w:tc>
          <w:tcPr>
            <w:tcW w:w="1508" w:type="dxa"/>
            <w:tcMar>
              <w:top w:w="14" w:type="dxa"/>
              <w:left w:w="14" w:type="dxa"/>
              <w:bottom w:w="0" w:type="dxa"/>
              <w:right w:w="14" w:type="dxa"/>
            </w:tcMar>
            <w:vAlign w:val="center"/>
          </w:tcPr>
          <w:p w:rsidR="0096239F" w:rsidRPr="00CB3158" w:rsidRDefault="0096239F" w:rsidP="00801D9D">
            <w:pPr>
              <w:jc w:val="center"/>
              <w:rPr>
                <w:rFonts w:ascii="標楷體" w:eastAsia="標楷體" w:hAnsi="標楷體"/>
              </w:rPr>
            </w:pPr>
            <w:r w:rsidRPr="00CB3158">
              <w:rPr>
                <w:rFonts w:ascii="標楷體" w:eastAsia="標楷體" w:hAnsi="標楷體" w:hint="eastAsia"/>
              </w:rPr>
              <w:t>工區</w:t>
            </w:r>
          </w:p>
        </w:tc>
        <w:tc>
          <w:tcPr>
            <w:tcW w:w="3412" w:type="dxa"/>
            <w:vAlign w:val="center"/>
          </w:tcPr>
          <w:p w:rsidR="0096239F" w:rsidRPr="00CB3158" w:rsidRDefault="0096239F" w:rsidP="00801D9D">
            <w:pPr>
              <w:jc w:val="center"/>
              <w:rPr>
                <w:rFonts w:ascii="標楷體" w:eastAsia="標楷體" w:hAnsi="標楷體"/>
              </w:rPr>
            </w:pPr>
          </w:p>
        </w:tc>
        <w:tc>
          <w:tcPr>
            <w:tcW w:w="1571" w:type="dxa"/>
            <w:vAlign w:val="center"/>
          </w:tcPr>
          <w:p w:rsidR="0096239F" w:rsidRPr="00CB3158" w:rsidRDefault="0096239F" w:rsidP="00801D9D">
            <w:pPr>
              <w:jc w:val="center"/>
              <w:rPr>
                <w:rFonts w:ascii="標楷體" w:eastAsia="標楷體" w:hAnsi="標楷體"/>
              </w:rPr>
            </w:pPr>
            <w:r w:rsidRPr="00CB3158">
              <w:rPr>
                <w:rFonts w:ascii="標楷體" w:eastAsia="標楷體" w:hAnsi="標楷體" w:hint="eastAsia"/>
              </w:rPr>
              <w:t>工區坐標</w:t>
            </w:r>
          </w:p>
        </w:tc>
        <w:tc>
          <w:tcPr>
            <w:tcW w:w="2877" w:type="dxa"/>
          </w:tcPr>
          <w:p w:rsidR="0096239F" w:rsidRPr="00CB3158" w:rsidRDefault="0096239F" w:rsidP="00801D9D">
            <w:pPr>
              <w:snapToGrid w:val="0"/>
              <w:rPr>
                <w:rFonts w:eastAsia="標楷體"/>
              </w:rPr>
            </w:pPr>
          </w:p>
        </w:tc>
      </w:tr>
      <w:tr w:rsidR="0096239F" w:rsidRPr="00CB3158" w:rsidTr="00801D9D">
        <w:trPr>
          <w:trHeight w:val="20"/>
          <w:jc w:val="center"/>
        </w:trPr>
        <w:tc>
          <w:tcPr>
            <w:tcW w:w="1508" w:type="dxa"/>
            <w:tcMar>
              <w:top w:w="14" w:type="dxa"/>
              <w:left w:w="14" w:type="dxa"/>
              <w:bottom w:w="0" w:type="dxa"/>
              <w:right w:w="14" w:type="dxa"/>
            </w:tcMar>
            <w:vAlign w:val="center"/>
          </w:tcPr>
          <w:p w:rsidR="0096239F" w:rsidRPr="00CB3158" w:rsidRDefault="0096239F" w:rsidP="00801D9D">
            <w:pPr>
              <w:jc w:val="center"/>
              <w:rPr>
                <w:rFonts w:ascii="標楷體" w:eastAsia="標楷體" w:hAnsi="標楷體"/>
              </w:rPr>
            </w:pPr>
            <w:r w:rsidRPr="00CB3158">
              <w:rPr>
                <w:rFonts w:ascii="標楷體" w:eastAsia="標楷體" w:hAnsi="標楷體" w:hint="eastAsia"/>
              </w:rPr>
              <w:t>工程執行機關</w:t>
            </w:r>
          </w:p>
        </w:tc>
        <w:tc>
          <w:tcPr>
            <w:tcW w:w="3412" w:type="dxa"/>
            <w:vAlign w:val="center"/>
          </w:tcPr>
          <w:p w:rsidR="0096239F" w:rsidRPr="00CB3158" w:rsidRDefault="0096239F" w:rsidP="00801D9D">
            <w:pPr>
              <w:jc w:val="center"/>
              <w:rPr>
                <w:rFonts w:ascii="標楷體" w:eastAsia="標楷體" w:hAnsi="標楷體"/>
              </w:rPr>
            </w:pPr>
          </w:p>
        </w:tc>
        <w:tc>
          <w:tcPr>
            <w:tcW w:w="1571" w:type="dxa"/>
            <w:vAlign w:val="center"/>
          </w:tcPr>
          <w:p w:rsidR="0096239F" w:rsidRPr="00CB3158" w:rsidRDefault="0096239F" w:rsidP="00801D9D">
            <w:pPr>
              <w:jc w:val="center"/>
              <w:rPr>
                <w:rFonts w:ascii="標楷體" w:eastAsia="標楷體" w:hAnsi="標楷體"/>
              </w:rPr>
            </w:pPr>
            <w:r w:rsidRPr="00CB3158">
              <w:rPr>
                <w:rFonts w:eastAsia="標楷體" w:hAnsi="標楷體" w:hint="eastAsia"/>
              </w:rPr>
              <w:t>維護管理單位</w:t>
            </w:r>
          </w:p>
        </w:tc>
        <w:tc>
          <w:tcPr>
            <w:tcW w:w="2877" w:type="dxa"/>
          </w:tcPr>
          <w:p w:rsidR="0096239F" w:rsidRPr="00CB3158" w:rsidRDefault="0096239F" w:rsidP="00801D9D">
            <w:pPr>
              <w:snapToGrid w:val="0"/>
              <w:rPr>
                <w:rFonts w:eastAsia="標楷體"/>
              </w:rPr>
            </w:pPr>
          </w:p>
        </w:tc>
      </w:tr>
      <w:tr w:rsidR="0096239F" w:rsidRPr="00CB3158" w:rsidTr="00801D9D">
        <w:trPr>
          <w:trHeight w:val="20"/>
          <w:jc w:val="center"/>
        </w:trPr>
        <w:tc>
          <w:tcPr>
            <w:tcW w:w="9369" w:type="dxa"/>
            <w:gridSpan w:val="4"/>
            <w:tcMar>
              <w:top w:w="14" w:type="dxa"/>
              <w:left w:w="14" w:type="dxa"/>
              <w:bottom w:w="0" w:type="dxa"/>
              <w:right w:w="14" w:type="dxa"/>
            </w:tcMar>
            <w:vAlign w:val="center"/>
          </w:tcPr>
          <w:p w:rsidR="0096239F" w:rsidRPr="00CB3158" w:rsidRDefault="0096239F" w:rsidP="00801D9D">
            <w:r w:rsidRPr="00CB3158">
              <w:rPr>
                <w:rFonts w:eastAsia="標楷體" w:hAnsi="標楷體" w:hint="eastAsia"/>
              </w:rPr>
              <w:t>生態評析期間</w:t>
            </w:r>
            <w:r w:rsidRPr="00CB3158">
              <w:rPr>
                <w:rFonts w:eastAsia="標楷體" w:hAnsi="標楷體" w:hint="eastAsia"/>
              </w:rPr>
              <w:t xml:space="preserve">: </w:t>
            </w:r>
            <w:r w:rsidRPr="00CB3158">
              <w:rPr>
                <w:rFonts w:eastAsia="標楷體" w:hAnsi="標楷體" w:hint="eastAsia"/>
              </w:rPr>
              <w:t>民國</w:t>
            </w:r>
            <w:r w:rsidRPr="00CB3158">
              <w:rPr>
                <w:rFonts w:eastAsia="標楷體" w:hAnsi="標楷體" w:hint="eastAsia"/>
              </w:rPr>
              <w:t xml:space="preserve">     </w:t>
            </w:r>
            <w:r w:rsidRPr="00CB3158">
              <w:rPr>
                <w:rFonts w:eastAsia="標楷體" w:hAnsi="標楷體" w:hint="eastAsia"/>
              </w:rPr>
              <w:t>年</w:t>
            </w:r>
            <w:r w:rsidRPr="00CB3158">
              <w:rPr>
                <w:rFonts w:eastAsia="標楷體" w:hAnsi="標楷體" w:hint="eastAsia"/>
              </w:rPr>
              <w:t xml:space="preserve">   </w:t>
            </w:r>
            <w:r w:rsidRPr="00CB3158">
              <w:rPr>
                <w:rFonts w:eastAsia="標楷體" w:hAnsi="標楷體" w:hint="eastAsia"/>
              </w:rPr>
              <w:t>月</w:t>
            </w:r>
            <w:r w:rsidRPr="00CB3158">
              <w:rPr>
                <w:rFonts w:eastAsia="標楷體" w:hAnsi="標楷體" w:hint="eastAsia"/>
              </w:rPr>
              <w:t xml:space="preserve">   </w:t>
            </w:r>
            <w:r w:rsidRPr="00CB3158">
              <w:rPr>
                <w:rFonts w:eastAsia="標楷體" w:hAnsi="標楷體" w:hint="eastAsia"/>
              </w:rPr>
              <w:t>日</w:t>
            </w:r>
            <w:r w:rsidRPr="00CB3158">
              <w:rPr>
                <w:rFonts w:eastAsia="標楷體" w:hAnsi="標楷體" w:hint="eastAsia"/>
              </w:rPr>
              <w:t xml:space="preserve">  </w:t>
            </w:r>
            <w:r w:rsidRPr="00CB3158">
              <w:rPr>
                <w:rFonts w:eastAsia="標楷體" w:hAnsi="標楷體" w:hint="eastAsia"/>
              </w:rPr>
              <w:t>至</w:t>
            </w:r>
            <w:r w:rsidRPr="00CB3158">
              <w:rPr>
                <w:rFonts w:eastAsia="標楷體" w:hAnsi="標楷體" w:hint="eastAsia"/>
              </w:rPr>
              <w:t xml:space="preserve">     </w:t>
            </w:r>
            <w:r w:rsidRPr="00CB3158">
              <w:rPr>
                <w:rFonts w:eastAsia="標楷體" w:hAnsi="標楷體" w:hint="eastAsia"/>
              </w:rPr>
              <w:t>年</w:t>
            </w:r>
            <w:r w:rsidRPr="00CB3158">
              <w:rPr>
                <w:rFonts w:eastAsia="標楷體" w:hAnsi="標楷體" w:hint="eastAsia"/>
              </w:rPr>
              <w:t xml:space="preserve">   </w:t>
            </w:r>
            <w:r w:rsidRPr="00CB3158">
              <w:rPr>
                <w:rFonts w:eastAsia="標楷體" w:hAnsi="標楷體" w:hint="eastAsia"/>
              </w:rPr>
              <w:t>月</w:t>
            </w:r>
            <w:r w:rsidRPr="00CB3158">
              <w:rPr>
                <w:rFonts w:eastAsia="標楷體" w:hAnsi="標楷體" w:hint="eastAsia"/>
              </w:rPr>
              <w:t xml:space="preserve">   </w:t>
            </w:r>
            <w:r w:rsidRPr="00CB3158">
              <w:rPr>
                <w:rFonts w:eastAsia="標楷體" w:hAnsi="標楷體" w:hint="eastAsia"/>
              </w:rPr>
              <w:t>日</w:t>
            </w:r>
          </w:p>
        </w:tc>
      </w:tr>
      <w:tr w:rsidR="0096239F" w:rsidRPr="00CB3158" w:rsidTr="00801D9D">
        <w:trPr>
          <w:trHeight w:val="800"/>
          <w:jc w:val="center"/>
        </w:trPr>
        <w:tc>
          <w:tcPr>
            <w:tcW w:w="9369" w:type="dxa"/>
            <w:gridSpan w:val="4"/>
            <w:tcMar>
              <w:top w:w="14" w:type="dxa"/>
              <w:left w:w="14" w:type="dxa"/>
              <w:bottom w:w="0" w:type="dxa"/>
              <w:right w:w="14" w:type="dxa"/>
            </w:tcMar>
            <w:vAlign w:val="center"/>
          </w:tcPr>
          <w:p w:rsidR="0096239F" w:rsidRPr="00EC55E0" w:rsidRDefault="0096239F" w:rsidP="00801D9D">
            <w:pPr>
              <w:adjustRightInd w:val="0"/>
              <w:snapToGrid w:val="0"/>
              <w:ind w:left="254" w:hangingChars="106" w:hanging="254"/>
              <w:jc w:val="both"/>
              <w:rPr>
                <w:rFonts w:ascii="標楷體" w:eastAsia="標楷體" w:hAnsi="標楷體"/>
                <w:color w:val="C00000"/>
                <w:szCs w:val="24"/>
              </w:rPr>
            </w:pPr>
            <w:r w:rsidRPr="00CB3158">
              <w:rPr>
                <w:rFonts w:ascii="標楷體" w:eastAsia="標楷體" w:hAnsi="標楷體" w:hint="eastAsia"/>
              </w:rPr>
              <w:t>1.生態團隊組成：</w:t>
            </w:r>
            <w:r w:rsidRPr="00EC55E0">
              <w:rPr>
                <w:rFonts w:ascii="標楷體" w:eastAsia="標楷體" w:hAnsi="標楷體" w:hint="eastAsia"/>
                <w:color w:val="C00000"/>
                <w:szCs w:val="24"/>
              </w:rPr>
              <w:t>(至少1人須符合行政院公共工程委員會公共工程生態檢核注意事項所訂標準)</w:t>
            </w:r>
          </w:p>
          <w:p w:rsidR="0096239F" w:rsidRPr="00CB3158" w:rsidRDefault="0096239F" w:rsidP="00801D9D">
            <w:pPr>
              <w:tabs>
                <w:tab w:val="center" w:pos="4153"/>
                <w:tab w:val="right" w:pos="8306"/>
              </w:tabs>
              <w:snapToGrid w:val="0"/>
              <w:ind w:leftChars="107" w:left="257" w:firstLine="2"/>
              <w:jc w:val="both"/>
              <w:rPr>
                <w:rFonts w:ascii="標楷體" w:eastAsia="標楷體" w:hAnsi="標楷體"/>
              </w:rPr>
            </w:pPr>
            <w:r w:rsidRPr="00CB3158">
              <w:rPr>
                <w:rFonts w:ascii="標楷體" w:eastAsia="標楷體" w:hAnsi="標楷體" w:hint="eastAsia"/>
                <w:szCs w:val="24"/>
              </w:rPr>
              <w:t>組成具有生態評估能力之團隊，或外聘專家學者給予協助。應說明單位</w:t>
            </w:r>
            <w:r w:rsidRPr="00CB3158">
              <w:rPr>
                <w:rFonts w:ascii="標楷體" w:eastAsia="標楷體" w:hAnsi="標楷體"/>
                <w:szCs w:val="24"/>
              </w:rPr>
              <w:t>/</w:t>
            </w:r>
            <w:r w:rsidRPr="00CB3158">
              <w:rPr>
                <w:rFonts w:ascii="標楷體" w:eastAsia="標楷體" w:hAnsi="標楷體" w:hint="eastAsia"/>
                <w:szCs w:val="24"/>
              </w:rPr>
              <w:t>職稱、學歷</w:t>
            </w:r>
            <w:r w:rsidRPr="00CB3158">
              <w:rPr>
                <w:rFonts w:ascii="標楷體" w:eastAsia="標楷體" w:hAnsi="標楷體"/>
                <w:szCs w:val="24"/>
              </w:rPr>
              <w:t>/</w:t>
            </w:r>
            <w:r w:rsidRPr="00CB3158">
              <w:rPr>
                <w:rFonts w:ascii="標楷體" w:eastAsia="標楷體" w:hAnsi="標楷體" w:hint="eastAsia"/>
                <w:szCs w:val="24"/>
              </w:rPr>
              <w:t>專業資歷、專長、參與勘查事項</w:t>
            </w:r>
          </w:p>
        </w:tc>
      </w:tr>
      <w:tr w:rsidR="0096239F" w:rsidRPr="00CB3158" w:rsidTr="00801D9D">
        <w:trPr>
          <w:trHeight w:val="1481"/>
          <w:jc w:val="center"/>
        </w:trPr>
        <w:tc>
          <w:tcPr>
            <w:tcW w:w="9369" w:type="dxa"/>
            <w:gridSpan w:val="4"/>
            <w:tcMar>
              <w:top w:w="14" w:type="dxa"/>
              <w:left w:w="14" w:type="dxa"/>
              <w:bottom w:w="0" w:type="dxa"/>
              <w:right w:w="14" w:type="dxa"/>
            </w:tcMar>
            <w:vAlign w:val="center"/>
          </w:tcPr>
          <w:p w:rsidR="0096239F" w:rsidRPr="00CB3158" w:rsidRDefault="0096239F" w:rsidP="00801D9D">
            <w:pPr>
              <w:rPr>
                <w:rFonts w:ascii="標楷體" w:eastAsia="標楷體" w:hAnsi="標楷體"/>
              </w:rPr>
            </w:pPr>
            <w:r w:rsidRPr="00CB3158">
              <w:rPr>
                <w:rFonts w:ascii="標楷體" w:eastAsia="標楷體" w:hAnsi="標楷體" w:hint="eastAsia"/>
              </w:rPr>
              <w:t>2</w:t>
            </w:r>
            <w:r w:rsidRPr="00CB3158">
              <w:rPr>
                <w:rFonts w:ascii="標楷體" w:eastAsia="標楷體" w:hAnsi="標楷體" w:hint="eastAsia"/>
                <w:szCs w:val="24"/>
              </w:rPr>
              <w:t>.工程及生態資料蒐集：</w:t>
            </w:r>
          </w:p>
          <w:p w:rsidR="0096239F" w:rsidRPr="00CB3158" w:rsidRDefault="0096239F" w:rsidP="00801D9D">
            <w:pPr>
              <w:tabs>
                <w:tab w:val="center" w:pos="4153"/>
                <w:tab w:val="right" w:pos="8306"/>
              </w:tabs>
              <w:snapToGrid w:val="0"/>
              <w:ind w:leftChars="48" w:left="253" w:hangingChars="60" w:hanging="138"/>
              <w:jc w:val="both"/>
              <w:rPr>
                <w:rFonts w:ascii="標楷體" w:eastAsia="標楷體" w:hAnsi="標楷體"/>
                <w:spacing w:val="-5"/>
                <w:kern w:val="0"/>
                <w:szCs w:val="24"/>
              </w:rPr>
            </w:pPr>
            <w:r w:rsidRPr="00CB3158">
              <w:rPr>
                <w:rFonts w:ascii="標楷體" w:eastAsia="標楷體" w:hAnsi="標楷體" w:hint="eastAsia"/>
                <w:spacing w:val="-5"/>
                <w:kern w:val="0"/>
                <w:szCs w:val="24"/>
              </w:rPr>
              <w:t>*</w:t>
            </w:r>
            <w:r w:rsidRPr="00CB3158">
              <w:rPr>
                <w:rFonts w:ascii="標楷體" w:eastAsia="標楷體" w:hAnsi="標楷體"/>
                <w:spacing w:val="-5"/>
                <w:kern w:val="0"/>
                <w:szCs w:val="24"/>
              </w:rPr>
              <w:t>蒐集</w:t>
            </w:r>
            <w:r w:rsidRPr="00CB3158">
              <w:rPr>
                <w:rFonts w:ascii="標楷體" w:eastAsia="標楷體" w:hAnsi="標楷體" w:hint="eastAsia"/>
                <w:spacing w:val="-5"/>
                <w:kern w:val="0"/>
                <w:szCs w:val="24"/>
              </w:rPr>
              <w:t>工程提報審議、設計、</w:t>
            </w:r>
            <w:r w:rsidRPr="00CB3158">
              <w:rPr>
                <w:rFonts w:ascii="標楷體" w:eastAsia="標楷體" w:hAnsi="標楷體"/>
                <w:spacing w:val="-5"/>
                <w:kern w:val="0"/>
                <w:szCs w:val="24"/>
              </w:rPr>
              <w:t>施工</w:t>
            </w:r>
            <w:r w:rsidRPr="00CB3158">
              <w:rPr>
                <w:rFonts w:ascii="標楷體" w:eastAsia="標楷體" w:hAnsi="標楷體" w:hint="eastAsia"/>
                <w:spacing w:val="-5"/>
                <w:kern w:val="0"/>
                <w:szCs w:val="24"/>
              </w:rPr>
              <w:t>等</w:t>
            </w:r>
            <w:r w:rsidRPr="00CB3158">
              <w:rPr>
                <w:rFonts w:ascii="標楷體" w:eastAsia="標楷體" w:hAnsi="標楷體"/>
                <w:spacing w:val="-5"/>
                <w:kern w:val="0"/>
                <w:szCs w:val="24"/>
              </w:rPr>
              <w:t>階段生態</w:t>
            </w:r>
            <w:r w:rsidRPr="00CB3158">
              <w:rPr>
                <w:rFonts w:ascii="標楷體" w:eastAsia="標楷體" w:hAnsi="標楷體" w:hint="eastAsia"/>
                <w:spacing w:val="-5"/>
                <w:kern w:val="0"/>
                <w:szCs w:val="24"/>
              </w:rPr>
              <w:t>檢核執行</w:t>
            </w:r>
            <w:r w:rsidRPr="00CB3158">
              <w:rPr>
                <w:rFonts w:ascii="標楷體" w:eastAsia="標楷體" w:hAnsi="標楷體"/>
                <w:spacing w:val="-5"/>
                <w:kern w:val="0"/>
                <w:szCs w:val="24"/>
              </w:rPr>
              <w:t>歷程，以及完工（竣工）相關資料，</w:t>
            </w:r>
            <w:r w:rsidRPr="00CB3158">
              <w:rPr>
                <w:rFonts w:ascii="標楷體" w:eastAsia="標楷體" w:hAnsi="標楷體" w:hint="eastAsia"/>
                <w:spacing w:val="-5"/>
                <w:kern w:val="0"/>
                <w:szCs w:val="24"/>
              </w:rPr>
              <w:t>以</w:t>
            </w:r>
            <w:r w:rsidRPr="00CB3158">
              <w:rPr>
                <w:rFonts w:ascii="標楷體" w:eastAsia="標楷體" w:hAnsi="標楷體"/>
                <w:spacing w:val="-5"/>
                <w:kern w:val="0"/>
                <w:szCs w:val="24"/>
              </w:rPr>
              <w:t>掌握工程施</w:t>
            </w:r>
            <w:r w:rsidRPr="00CB3158">
              <w:rPr>
                <w:rFonts w:ascii="標楷體" w:eastAsia="標楷體" w:hAnsi="標楷體" w:hint="eastAsia"/>
                <w:spacing w:val="-5"/>
                <w:kern w:val="0"/>
                <w:szCs w:val="24"/>
              </w:rPr>
              <w:t>工前後的生態</w:t>
            </w:r>
            <w:r w:rsidRPr="00CB3158">
              <w:rPr>
                <w:rFonts w:ascii="標楷體" w:eastAsia="標楷體" w:hAnsi="標楷體"/>
                <w:spacing w:val="-5"/>
                <w:kern w:val="0"/>
                <w:szCs w:val="24"/>
              </w:rPr>
              <w:t>友善措施與</w:t>
            </w:r>
            <w:r w:rsidRPr="00CB3158">
              <w:rPr>
                <w:rFonts w:ascii="標楷體" w:eastAsia="標楷體" w:hAnsi="標楷體" w:hint="eastAsia"/>
                <w:spacing w:val="-5"/>
                <w:kern w:val="0"/>
                <w:szCs w:val="24"/>
              </w:rPr>
              <w:t>相關</w:t>
            </w:r>
            <w:r w:rsidRPr="00CB3158">
              <w:rPr>
                <w:rFonts w:ascii="標楷體" w:eastAsia="標楷體" w:hAnsi="標楷體"/>
                <w:spacing w:val="-5"/>
                <w:kern w:val="0"/>
                <w:szCs w:val="24"/>
              </w:rPr>
              <w:t>過程。</w:t>
            </w:r>
          </w:p>
          <w:p w:rsidR="0096239F" w:rsidRPr="00CB3158" w:rsidRDefault="0096239F" w:rsidP="00801D9D">
            <w:pPr>
              <w:tabs>
                <w:tab w:val="center" w:pos="4153"/>
                <w:tab w:val="right" w:pos="8306"/>
              </w:tabs>
              <w:snapToGrid w:val="0"/>
              <w:ind w:leftChars="48" w:left="253" w:hangingChars="60" w:hanging="138"/>
              <w:jc w:val="both"/>
              <w:rPr>
                <w:rFonts w:ascii="標楷體" w:eastAsia="標楷體" w:hAnsi="標楷體"/>
                <w:szCs w:val="24"/>
              </w:rPr>
            </w:pPr>
            <w:r w:rsidRPr="00CB3158">
              <w:rPr>
                <w:rFonts w:ascii="標楷體" w:eastAsia="標楷體" w:hAnsi="標楷體" w:hint="eastAsia"/>
                <w:spacing w:val="-5"/>
                <w:kern w:val="0"/>
                <w:szCs w:val="24"/>
              </w:rPr>
              <w:t>*</w:t>
            </w:r>
            <w:r w:rsidRPr="00CB3158">
              <w:rPr>
                <w:rFonts w:ascii="標楷體" w:eastAsia="標楷體" w:hAnsi="標楷體"/>
                <w:spacing w:val="-5"/>
                <w:kern w:val="0"/>
                <w:szCs w:val="24"/>
              </w:rPr>
              <w:t>蒐集</w:t>
            </w:r>
            <w:r w:rsidRPr="00CB3158">
              <w:rPr>
                <w:rFonts w:ascii="標楷體" w:eastAsia="標楷體" w:hAnsi="標楷體" w:hint="eastAsia"/>
                <w:spacing w:val="-5"/>
                <w:kern w:val="0"/>
                <w:szCs w:val="24"/>
              </w:rPr>
              <w:t>施工前後</w:t>
            </w:r>
            <w:r w:rsidRPr="00CB3158">
              <w:rPr>
                <w:rFonts w:ascii="標楷體" w:eastAsia="標楷體" w:hAnsi="標楷體"/>
                <w:spacing w:val="-5"/>
                <w:kern w:val="0"/>
                <w:szCs w:val="24"/>
              </w:rPr>
              <w:t>生態</w:t>
            </w:r>
            <w:r w:rsidRPr="00CB3158">
              <w:rPr>
                <w:rFonts w:ascii="標楷體" w:eastAsia="標楷體" w:hAnsi="標楷體" w:hint="eastAsia"/>
                <w:spacing w:val="-5"/>
                <w:kern w:val="0"/>
                <w:szCs w:val="24"/>
              </w:rPr>
              <w:t>環境資料，</w:t>
            </w:r>
            <w:r w:rsidRPr="00CB3158">
              <w:rPr>
                <w:rFonts w:ascii="標楷體" w:eastAsia="標楷體" w:hAnsi="標楷體" w:hint="eastAsia"/>
                <w:szCs w:val="24"/>
              </w:rPr>
              <w:t>包含陸域及水域生態資訊、生態議題、其他可能相關之生態訊息等，應註明資料來源，包括機關提供、媒體報導、民眾反映或觀察紀錄、生態調查、學術研究報告、環境監測報告、生態資源出版品及網頁資料等，以儘量蒐集為原則。</w:t>
            </w:r>
          </w:p>
        </w:tc>
      </w:tr>
      <w:tr w:rsidR="0096239F" w:rsidRPr="00CB3158" w:rsidTr="00801D9D">
        <w:trPr>
          <w:trHeight w:val="1806"/>
          <w:jc w:val="center"/>
        </w:trPr>
        <w:tc>
          <w:tcPr>
            <w:tcW w:w="9369" w:type="dxa"/>
            <w:gridSpan w:val="4"/>
            <w:tcMar>
              <w:top w:w="14" w:type="dxa"/>
              <w:left w:w="14" w:type="dxa"/>
              <w:bottom w:w="0" w:type="dxa"/>
              <w:right w:w="14" w:type="dxa"/>
            </w:tcMar>
            <w:vAlign w:val="center"/>
          </w:tcPr>
          <w:p w:rsidR="0096239F" w:rsidRPr="00CB3158" w:rsidRDefault="0096239F" w:rsidP="00801D9D">
            <w:pPr>
              <w:rPr>
                <w:rFonts w:ascii="標楷體" w:eastAsia="標楷體" w:hAnsi="標楷體"/>
                <w:szCs w:val="24"/>
              </w:rPr>
            </w:pPr>
            <w:r w:rsidRPr="00CB3158">
              <w:rPr>
                <w:rFonts w:ascii="標楷體" w:eastAsia="標楷體" w:hAnsi="標楷體" w:hint="eastAsia"/>
                <w:szCs w:val="24"/>
              </w:rPr>
              <w:t>3.生態情報回傳：</w:t>
            </w:r>
            <w:r w:rsidRPr="00CB3158">
              <w:rPr>
                <w:rFonts w:ascii="標楷體" w:eastAsia="標楷體" w:hAnsi="標楷體"/>
                <w:szCs w:val="24"/>
              </w:rPr>
              <w:t>□</w:t>
            </w:r>
            <w:r w:rsidRPr="00CB3158">
              <w:rPr>
                <w:rFonts w:ascii="標楷體" w:eastAsia="標楷體" w:hAnsi="標楷體" w:hint="eastAsia"/>
                <w:szCs w:val="24"/>
              </w:rPr>
              <w:t>有</w:t>
            </w:r>
            <w:r w:rsidRPr="00CB3158">
              <w:rPr>
                <w:rFonts w:ascii="標楷體" w:eastAsia="標楷體" w:hAnsi="標楷體"/>
                <w:szCs w:val="24"/>
              </w:rPr>
              <w:t>□</w:t>
            </w:r>
            <w:r w:rsidRPr="00CB3158">
              <w:rPr>
                <w:rFonts w:ascii="標楷體" w:eastAsia="標楷體" w:hAnsi="標楷體" w:hint="eastAsia"/>
                <w:szCs w:val="24"/>
              </w:rPr>
              <w:t>無(提供可回饋機關之新增生態調查或其他重要生態情報)</w:t>
            </w:r>
          </w:p>
          <w:tbl>
            <w:tblPr>
              <w:tblStyle w:val="a3"/>
              <w:tblpPr w:leftFromText="180" w:rightFromText="180" w:vertAnchor="text" w:horzAnchor="margin" w:tblpXSpec="center" w:tblpY="2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2"/>
              <w:gridCol w:w="2415"/>
              <w:gridCol w:w="4768"/>
              <w:gridCol w:w="1343"/>
            </w:tblGrid>
            <w:tr w:rsidR="0096239F" w:rsidRPr="00CB3158" w:rsidTr="00801D9D">
              <w:trPr>
                <w:trHeight w:val="351"/>
              </w:trPr>
              <w:tc>
                <w:tcPr>
                  <w:tcW w:w="702" w:type="dxa"/>
                </w:tcPr>
                <w:p w:rsidR="0096239F" w:rsidRPr="00CB3158" w:rsidRDefault="0096239F" w:rsidP="00801D9D">
                  <w:pPr>
                    <w:jc w:val="center"/>
                    <w:rPr>
                      <w:rFonts w:ascii="標楷體" w:eastAsia="標楷體" w:hAnsi="標楷體"/>
                    </w:rPr>
                  </w:pPr>
                  <w:r w:rsidRPr="00CB3158">
                    <w:rPr>
                      <w:rFonts w:ascii="標楷體" w:eastAsia="標楷體" w:hAnsi="標楷體" w:hint="eastAsia"/>
                    </w:rPr>
                    <w:t>項次</w:t>
                  </w:r>
                </w:p>
              </w:tc>
              <w:tc>
                <w:tcPr>
                  <w:tcW w:w="2415" w:type="dxa"/>
                </w:tcPr>
                <w:p w:rsidR="0096239F" w:rsidRPr="00CB3158" w:rsidRDefault="0096239F" w:rsidP="00801D9D">
                  <w:pPr>
                    <w:jc w:val="center"/>
                    <w:rPr>
                      <w:rFonts w:ascii="標楷體" w:eastAsia="標楷體" w:hAnsi="標楷體"/>
                    </w:rPr>
                  </w:pPr>
                  <w:r w:rsidRPr="00CB3158">
                    <w:rPr>
                      <w:rFonts w:ascii="標楷體" w:eastAsia="標楷體" w:hAnsi="標楷體" w:hint="eastAsia"/>
                    </w:rPr>
                    <w:t>情報類別</w:t>
                  </w:r>
                </w:p>
              </w:tc>
              <w:tc>
                <w:tcPr>
                  <w:tcW w:w="4768" w:type="dxa"/>
                </w:tcPr>
                <w:p w:rsidR="0096239F" w:rsidRPr="00CB3158" w:rsidRDefault="0096239F" w:rsidP="00801D9D">
                  <w:pPr>
                    <w:jc w:val="center"/>
                    <w:rPr>
                      <w:rFonts w:ascii="標楷體" w:eastAsia="標楷體" w:hAnsi="標楷體"/>
                    </w:rPr>
                  </w:pPr>
                  <w:r w:rsidRPr="00CB3158">
                    <w:rPr>
                      <w:rFonts w:ascii="標楷體" w:eastAsia="標楷體" w:hAnsi="標楷體" w:hint="eastAsia"/>
                    </w:rPr>
                    <w:t>內容</w:t>
                  </w:r>
                </w:p>
              </w:tc>
              <w:tc>
                <w:tcPr>
                  <w:tcW w:w="1343" w:type="dxa"/>
                </w:tcPr>
                <w:p w:rsidR="0096239F" w:rsidRPr="00CB3158" w:rsidRDefault="0096239F" w:rsidP="00801D9D">
                  <w:pPr>
                    <w:jc w:val="center"/>
                    <w:rPr>
                      <w:rFonts w:ascii="標楷體" w:eastAsia="標楷體" w:hAnsi="標楷體"/>
                    </w:rPr>
                  </w:pPr>
                  <w:r w:rsidRPr="00CB3158">
                    <w:rPr>
                      <w:rFonts w:ascii="標楷體" w:eastAsia="標楷體" w:hAnsi="標楷體" w:hint="eastAsia"/>
                    </w:rPr>
                    <w:t>是否回傳</w:t>
                  </w:r>
                </w:p>
              </w:tc>
            </w:tr>
            <w:tr w:rsidR="0096239F" w:rsidRPr="00CB3158" w:rsidTr="00801D9D">
              <w:trPr>
                <w:trHeight w:val="351"/>
              </w:trPr>
              <w:tc>
                <w:tcPr>
                  <w:tcW w:w="702" w:type="dxa"/>
                </w:tcPr>
                <w:p w:rsidR="0096239F" w:rsidRPr="00CB3158" w:rsidRDefault="0096239F" w:rsidP="00801D9D">
                  <w:pPr>
                    <w:jc w:val="center"/>
                    <w:rPr>
                      <w:rFonts w:ascii="標楷體" w:eastAsia="標楷體" w:hAnsi="標楷體"/>
                    </w:rPr>
                  </w:pPr>
                </w:p>
              </w:tc>
              <w:tc>
                <w:tcPr>
                  <w:tcW w:w="2415" w:type="dxa"/>
                </w:tcPr>
                <w:p w:rsidR="0096239F" w:rsidRPr="00CB3158" w:rsidRDefault="0096239F" w:rsidP="00801D9D">
                  <w:pPr>
                    <w:jc w:val="center"/>
                    <w:rPr>
                      <w:rFonts w:ascii="標楷體" w:eastAsia="標楷體" w:hAnsi="標楷體"/>
                    </w:rPr>
                  </w:pPr>
                  <w:r w:rsidRPr="00CB3158">
                    <w:rPr>
                      <w:rFonts w:ascii="標楷體" w:eastAsia="標楷體" w:hAnsi="標楷體"/>
                      <w:szCs w:val="24"/>
                    </w:rPr>
                    <w:t>□</w:t>
                  </w:r>
                  <w:r w:rsidRPr="00CB3158">
                    <w:rPr>
                      <w:rFonts w:ascii="標楷體" w:eastAsia="標楷體" w:hAnsi="標楷體" w:hint="eastAsia"/>
                      <w:szCs w:val="24"/>
                    </w:rPr>
                    <w:t>棲地</w:t>
                  </w:r>
                  <w:r w:rsidRPr="00CB3158">
                    <w:rPr>
                      <w:rFonts w:ascii="標楷體" w:eastAsia="標楷體" w:hAnsi="標楷體"/>
                      <w:szCs w:val="24"/>
                    </w:rPr>
                    <w:t>□</w:t>
                  </w:r>
                  <w:r w:rsidRPr="00CB3158">
                    <w:rPr>
                      <w:rFonts w:ascii="標楷體" w:eastAsia="標楷體" w:hAnsi="標楷體" w:hint="eastAsia"/>
                      <w:szCs w:val="24"/>
                    </w:rPr>
                    <w:t>物種</w:t>
                  </w:r>
                  <w:r w:rsidRPr="00CB3158">
                    <w:rPr>
                      <w:rFonts w:ascii="標楷體" w:eastAsia="標楷體" w:hAnsi="標楷體"/>
                      <w:szCs w:val="24"/>
                    </w:rPr>
                    <w:t>□</w:t>
                  </w:r>
                  <w:r w:rsidRPr="00CB3158">
                    <w:rPr>
                      <w:rFonts w:ascii="標楷體" w:eastAsia="標楷體" w:hAnsi="標楷體" w:hint="eastAsia"/>
                      <w:szCs w:val="24"/>
                    </w:rPr>
                    <w:t>人力</w:t>
                  </w:r>
                </w:p>
              </w:tc>
              <w:tc>
                <w:tcPr>
                  <w:tcW w:w="4768" w:type="dxa"/>
                </w:tcPr>
                <w:p w:rsidR="0096239F" w:rsidRPr="00CB3158" w:rsidRDefault="0096239F" w:rsidP="00801D9D">
                  <w:pPr>
                    <w:jc w:val="center"/>
                    <w:rPr>
                      <w:rFonts w:ascii="標楷體" w:eastAsia="標楷體" w:hAnsi="標楷體"/>
                    </w:rPr>
                  </w:pPr>
                </w:p>
              </w:tc>
              <w:tc>
                <w:tcPr>
                  <w:tcW w:w="1343" w:type="dxa"/>
                </w:tcPr>
                <w:p w:rsidR="0096239F" w:rsidRPr="00CB3158" w:rsidRDefault="0096239F" w:rsidP="00801D9D">
                  <w:pPr>
                    <w:jc w:val="center"/>
                    <w:rPr>
                      <w:rFonts w:ascii="標楷體" w:eastAsia="標楷體" w:hAnsi="標楷體"/>
                    </w:rPr>
                  </w:pPr>
                  <w:r w:rsidRPr="00CB3158">
                    <w:rPr>
                      <w:rFonts w:ascii="標楷體" w:eastAsia="標楷體" w:hAnsi="標楷體"/>
                      <w:szCs w:val="24"/>
                    </w:rPr>
                    <w:t>□</w:t>
                  </w:r>
                  <w:proofErr w:type="gramStart"/>
                  <w:r w:rsidRPr="00CB3158">
                    <w:rPr>
                      <w:rFonts w:ascii="標楷體" w:eastAsia="標楷體" w:hAnsi="標楷體" w:hint="eastAsia"/>
                      <w:szCs w:val="24"/>
                    </w:rPr>
                    <w:t>是</w:t>
                  </w:r>
                  <w:r w:rsidRPr="00CB3158">
                    <w:rPr>
                      <w:rFonts w:ascii="標楷體" w:eastAsia="標楷體" w:hAnsi="標楷體"/>
                      <w:szCs w:val="24"/>
                    </w:rPr>
                    <w:t>□</w:t>
                  </w:r>
                  <w:r w:rsidRPr="00CB3158">
                    <w:rPr>
                      <w:rFonts w:ascii="標楷體" w:eastAsia="標楷體" w:hAnsi="標楷體" w:hint="eastAsia"/>
                      <w:szCs w:val="24"/>
                    </w:rPr>
                    <w:t>否</w:t>
                  </w:r>
                  <w:proofErr w:type="gramEnd"/>
                </w:p>
              </w:tc>
            </w:tr>
            <w:tr w:rsidR="0096239F" w:rsidRPr="00CB3158" w:rsidTr="00801D9D">
              <w:trPr>
                <w:trHeight w:val="351"/>
              </w:trPr>
              <w:tc>
                <w:tcPr>
                  <w:tcW w:w="702" w:type="dxa"/>
                </w:tcPr>
                <w:p w:rsidR="0096239F" w:rsidRPr="00CB3158" w:rsidRDefault="0096239F" w:rsidP="00801D9D">
                  <w:pPr>
                    <w:jc w:val="center"/>
                    <w:rPr>
                      <w:rFonts w:ascii="標楷體" w:eastAsia="標楷體" w:hAnsi="標楷體"/>
                    </w:rPr>
                  </w:pPr>
                </w:p>
              </w:tc>
              <w:tc>
                <w:tcPr>
                  <w:tcW w:w="2415" w:type="dxa"/>
                </w:tcPr>
                <w:p w:rsidR="0096239F" w:rsidRPr="00CB3158" w:rsidRDefault="0096239F" w:rsidP="00801D9D">
                  <w:pPr>
                    <w:jc w:val="center"/>
                    <w:rPr>
                      <w:rFonts w:ascii="標楷體" w:eastAsia="標楷體" w:hAnsi="標楷體"/>
                    </w:rPr>
                  </w:pPr>
                  <w:r w:rsidRPr="00CB3158">
                    <w:rPr>
                      <w:rFonts w:ascii="標楷體" w:eastAsia="標楷體" w:hAnsi="標楷體"/>
                      <w:szCs w:val="24"/>
                    </w:rPr>
                    <w:t>□</w:t>
                  </w:r>
                  <w:r w:rsidRPr="00CB3158">
                    <w:rPr>
                      <w:rFonts w:ascii="標楷體" w:eastAsia="標楷體" w:hAnsi="標楷體" w:hint="eastAsia"/>
                      <w:szCs w:val="24"/>
                    </w:rPr>
                    <w:t>棲地</w:t>
                  </w:r>
                  <w:r w:rsidRPr="00CB3158">
                    <w:rPr>
                      <w:rFonts w:ascii="標楷體" w:eastAsia="標楷體" w:hAnsi="標楷體"/>
                      <w:szCs w:val="24"/>
                    </w:rPr>
                    <w:t>□</w:t>
                  </w:r>
                  <w:r w:rsidRPr="00CB3158">
                    <w:rPr>
                      <w:rFonts w:ascii="標楷體" w:eastAsia="標楷體" w:hAnsi="標楷體" w:hint="eastAsia"/>
                      <w:szCs w:val="24"/>
                    </w:rPr>
                    <w:t>物種</w:t>
                  </w:r>
                  <w:r w:rsidRPr="00CB3158">
                    <w:rPr>
                      <w:rFonts w:ascii="標楷體" w:eastAsia="標楷體" w:hAnsi="標楷體"/>
                      <w:szCs w:val="24"/>
                    </w:rPr>
                    <w:t>□</w:t>
                  </w:r>
                  <w:r w:rsidRPr="00CB3158">
                    <w:rPr>
                      <w:rFonts w:ascii="標楷體" w:eastAsia="標楷體" w:hAnsi="標楷體" w:hint="eastAsia"/>
                      <w:szCs w:val="24"/>
                    </w:rPr>
                    <w:t>人力</w:t>
                  </w:r>
                </w:p>
              </w:tc>
              <w:tc>
                <w:tcPr>
                  <w:tcW w:w="4768" w:type="dxa"/>
                </w:tcPr>
                <w:p w:rsidR="0096239F" w:rsidRPr="00CB3158" w:rsidRDefault="0096239F" w:rsidP="00801D9D">
                  <w:pPr>
                    <w:jc w:val="center"/>
                    <w:rPr>
                      <w:rFonts w:ascii="標楷體" w:eastAsia="標楷體" w:hAnsi="標楷體"/>
                    </w:rPr>
                  </w:pPr>
                </w:p>
              </w:tc>
              <w:tc>
                <w:tcPr>
                  <w:tcW w:w="1343" w:type="dxa"/>
                </w:tcPr>
                <w:p w:rsidR="0096239F" w:rsidRPr="00CB3158" w:rsidRDefault="0096239F" w:rsidP="00801D9D">
                  <w:pPr>
                    <w:jc w:val="center"/>
                    <w:rPr>
                      <w:rFonts w:ascii="標楷體" w:eastAsia="標楷體" w:hAnsi="標楷體"/>
                    </w:rPr>
                  </w:pPr>
                  <w:r w:rsidRPr="00CB3158">
                    <w:rPr>
                      <w:rFonts w:ascii="標楷體" w:eastAsia="標楷體" w:hAnsi="標楷體"/>
                      <w:szCs w:val="24"/>
                    </w:rPr>
                    <w:t>□</w:t>
                  </w:r>
                  <w:proofErr w:type="gramStart"/>
                  <w:r w:rsidRPr="00CB3158">
                    <w:rPr>
                      <w:rFonts w:ascii="標楷體" w:eastAsia="標楷體" w:hAnsi="標楷體" w:hint="eastAsia"/>
                      <w:szCs w:val="24"/>
                    </w:rPr>
                    <w:t>是</w:t>
                  </w:r>
                  <w:r w:rsidRPr="00CB3158">
                    <w:rPr>
                      <w:rFonts w:ascii="標楷體" w:eastAsia="標楷體" w:hAnsi="標楷體"/>
                      <w:szCs w:val="24"/>
                    </w:rPr>
                    <w:t>□</w:t>
                  </w:r>
                  <w:r w:rsidRPr="00CB3158">
                    <w:rPr>
                      <w:rFonts w:ascii="標楷體" w:eastAsia="標楷體" w:hAnsi="標楷體" w:hint="eastAsia"/>
                      <w:szCs w:val="24"/>
                    </w:rPr>
                    <w:t>否</w:t>
                  </w:r>
                  <w:proofErr w:type="gramEnd"/>
                </w:p>
              </w:tc>
            </w:tr>
            <w:tr w:rsidR="0096239F" w:rsidRPr="00CB3158" w:rsidTr="00801D9D">
              <w:trPr>
                <w:trHeight w:val="351"/>
              </w:trPr>
              <w:tc>
                <w:tcPr>
                  <w:tcW w:w="702" w:type="dxa"/>
                </w:tcPr>
                <w:p w:rsidR="0096239F" w:rsidRPr="00CB3158" w:rsidRDefault="0096239F" w:rsidP="00801D9D">
                  <w:pPr>
                    <w:jc w:val="center"/>
                    <w:rPr>
                      <w:rFonts w:ascii="標楷體" w:eastAsia="標楷體" w:hAnsi="標楷體"/>
                    </w:rPr>
                  </w:pPr>
                </w:p>
              </w:tc>
              <w:tc>
                <w:tcPr>
                  <w:tcW w:w="2415" w:type="dxa"/>
                </w:tcPr>
                <w:p w:rsidR="0096239F" w:rsidRPr="00CB3158" w:rsidRDefault="0096239F" w:rsidP="00801D9D">
                  <w:pPr>
                    <w:jc w:val="center"/>
                    <w:rPr>
                      <w:rFonts w:ascii="標楷體" w:eastAsia="標楷體" w:hAnsi="標楷體"/>
                    </w:rPr>
                  </w:pPr>
                  <w:r w:rsidRPr="00CB3158">
                    <w:rPr>
                      <w:rFonts w:ascii="標楷體" w:eastAsia="標楷體" w:hAnsi="標楷體"/>
                      <w:szCs w:val="24"/>
                    </w:rPr>
                    <w:t>□</w:t>
                  </w:r>
                  <w:r w:rsidRPr="00CB3158">
                    <w:rPr>
                      <w:rFonts w:ascii="標楷體" w:eastAsia="標楷體" w:hAnsi="標楷體" w:hint="eastAsia"/>
                      <w:szCs w:val="24"/>
                    </w:rPr>
                    <w:t>棲地</w:t>
                  </w:r>
                  <w:r w:rsidRPr="00CB3158">
                    <w:rPr>
                      <w:rFonts w:ascii="標楷體" w:eastAsia="標楷體" w:hAnsi="標楷體"/>
                      <w:szCs w:val="24"/>
                    </w:rPr>
                    <w:t>□</w:t>
                  </w:r>
                  <w:r w:rsidRPr="00CB3158">
                    <w:rPr>
                      <w:rFonts w:ascii="標楷體" w:eastAsia="標楷體" w:hAnsi="標楷體" w:hint="eastAsia"/>
                      <w:szCs w:val="24"/>
                    </w:rPr>
                    <w:t>物種</w:t>
                  </w:r>
                  <w:r w:rsidRPr="00CB3158">
                    <w:rPr>
                      <w:rFonts w:ascii="標楷體" w:eastAsia="標楷體" w:hAnsi="標楷體"/>
                      <w:szCs w:val="24"/>
                    </w:rPr>
                    <w:t>□</w:t>
                  </w:r>
                  <w:r w:rsidRPr="00CB3158">
                    <w:rPr>
                      <w:rFonts w:ascii="標楷體" w:eastAsia="標楷體" w:hAnsi="標楷體" w:hint="eastAsia"/>
                      <w:szCs w:val="24"/>
                    </w:rPr>
                    <w:t>人力</w:t>
                  </w:r>
                </w:p>
              </w:tc>
              <w:tc>
                <w:tcPr>
                  <w:tcW w:w="4768" w:type="dxa"/>
                </w:tcPr>
                <w:p w:rsidR="0096239F" w:rsidRPr="00CB3158" w:rsidRDefault="0096239F" w:rsidP="00801D9D">
                  <w:pPr>
                    <w:jc w:val="center"/>
                    <w:rPr>
                      <w:rFonts w:ascii="標楷體" w:eastAsia="標楷體" w:hAnsi="標楷體"/>
                    </w:rPr>
                  </w:pPr>
                </w:p>
              </w:tc>
              <w:tc>
                <w:tcPr>
                  <w:tcW w:w="1343" w:type="dxa"/>
                </w:tcPr>
                <w:p w:rsidR="0096239F" w:rsidRPr="00CB3158" w:rsidRDefault="0096239F" w:rsidP="00801D9D">
                  <w:pPr>
                    <w:jc w:val="center"/>
                    <w:rPr>
                      <w:rFonts w:ascii="標楷體" w:eastAsia="標楷體" w:hAnsi="標楷體"/>
                    </w:rPr>
                  </w:pPr>
                  <w:r w:rsidRPr="00CB3158">
                    <w:rPr>
                      <w:rFonts w:ascii="標楷體" w:eastAsia="標楷體" w:hAnsi="標楷體"/>
                      <w:szCs w:val="24"/>
                    </w:rPr>
                    <w:t>□</w:t>
                  </w:r>
                  <w:proofErr w:type="gramStart"/>
                  <w:r w:rsidRPr="00CB3158">
                    <w:rPr>
                      <w:rFonts w:ascii="標楷體" w:eastAsia="標楷體" w:hAnsi="標楷體" w:hint="eastAsia"/>
                      <w:szCs w:val="24"/>
                    </w:rPr>
                    <w:t>是</w:t>
                  </w:r>
                  <w:r w:rsidRPr="00CB3158">
                    <w:rPr>
                      <w:rFonts w:ascii="標楷體" w:eastAsia="標楷體" w:hAnsi="標楷體"/>
                      <w:szCs w:val="24"/>
                    </w:rPr>
                    <w:t>□</w:t>
                  </w:r>
                  <w:r w:rsidRPr="00CB3158">
                    <w:rPr>
                      <w:rFonts w:ascii="標楷體" w:eastAsia="標楷體" w:hAnsi="標楷體" w:hint="eastAsia"/>
                      <w:szCs w:val="24"/>
                    </w:rPr>
                    <w:t>否</w:t>
                  </w:r>
                  <w:proofErr w:type="gramEnd"/>
                </w:p>
              </w:tc>
            </w:tr>
          </w:tbl>
          <w:p w:rsidR="0096239F" w:rsidRPr="00CB3158" w:rsidRDefault="0096239F" w:rsidP="00801D9D">
            <w:pPr>
              <w:tabs>
                <w:tab w:val="center" w:pos="4153"/>
                <w:tab w:val="right" w:pos="8306"/>
              </w:tabs>
              <w:snapToGrid w:val="0"/>
              <w:ind w:leftChars="48" w:left="259" w:hangingChars="60" w:hanging="144"/>
              <w:jc w:val="both"/>
              <w:rPr>
                <w:rFonts w:ascii="標楷體" w:eastAsia="標楷體" w:hAnsi="標楷體"/>
                <w:szCs w:val="24"/>
              </w:rPr>
            </w:pPr>
            <w:r w:rsidRPr="00CB3158">
              <w:rPr>
                <w:rFonts w:ascii="標楷體" w:eastAsia="標楷體" w:hAnsi="標楷體" w:hint="eastAsia"/>
                <w:szCs w:val="24"/>
              </w:rPr>
              <w:t>*依本局所訂目標物種、棲地及人力等之格式內容回傳相關資料。</w:t>
            </w:r>
          </w:p>
        </w:tc>
      </w:tr>
      <w:tr w:rsidR="0096239F" w:rsidRPr="00CB3158" w:rsidTr="00801D9D">
        <w:trPr>
          <w:trHeight w:val="1810"/>
          <w:jc w:val="center"/>
        </w:trPr>
        <w:tc>
          <w:tcPr>
            <w:tcW w:w="9369" w:type="dxa"/>
            <w:gridSpan w:val="4"/>
            <w:tcMar>
              <w:top w:w="14" w:type="dxa"/>
              <w:left w:w="14" w:type="dxa"/>
              <w:bottom w:w="0" w:type="dxa"/>
              <w:right w:w="14" w:type="dxa"/>
            </w:tcMar>
            <w:vAlign w:val="center"/>
          </w:tcPr>
          <w:p w:rsidR="0096239F" w:rsidRPr="00CB3158" w:rsidRDefault="0096239F" w:rsidP="00801D9D">
            <w:pPr>
              <w:rPr>
                <w:rFonts w:ascii="標楷體" w:eastAsia="標楷體" w:hAnsi="標楷體"/>
                <w:szCs w:val="24"/>
              </w:rPr>
            </w:pPr>
            <w:r w:rsidRPr="00CB3158">
              <w:rPr>
                <w:rFonts w:ascii="標楷體" w:eastAsia="標楷體" w:hAnsi="標楷體" w:hint="eastAsia"/>
                <w:szCs w:val="24"/>
              </w:rPr>
              <w:t>4.棲地環境生態評估：</w:t>
            </w:r>
          </w:p>
          <w:p w:rsidR="0096239F" w:rsidRPr="00CB3158" w:rsidRDefault="0096239F" w:rsidP="00801D9D">
            <w:pPr>
              <w:tabs>
                <w:tab w:val="center" w:pos="4153"/>
                <w:tab w:val="right" w:pos="8306"/>
              </w:tabs>
              <w:snapToGrid w:val="0"/>
              <w:ind w:leftChars="106" w:left="254" w:firstLine="2"/>
              <w:jc w:val="both"/>
              <w:rPr>
                <w:rFonts w:ascii="標楷體" w:eastAsia="標楷體" w:hAnsi="標楷體"/>
                <w:szCs w:val="24"/>
              </w:rPr>
            </w:pPr>
            <w:r w:rsidRPr="00CB3158">
              <w:rPr>
                <w:rFonts w:ascii="標楷體" w:eastAsia="標楷體" w:hAnsi="標楷體" w:hint="eastAsia"/>
                <w:spacing w:val="-5"/>
                <w:kern w:val="0"/>
                <w:szCs w:val="24"/>
              </w:rPr>
              <w:t>本階段棲地環境生態評估，包含生態課題勘查與勘查意見往復、保育議題</w:t>
            </w:r>
            <w:proofErr w:type="gramStart"/>
            <w:r w:rsidRPr="00CB3158">
              <w:rPr>
                <w:rFonts w:ascii="標楷體" w:eastAsia="標楷體" w:hAnsi="標楷體" w:hint="eastAsia"/>
                <w:spacing w:val="-5"/>
                <w:kern w:val="0"/>
                <w:szCs w:val="24"/>
              </w:rPr>
              <w:t>研</w:t>
            </w:r>
            <w:proofErr w:type="gramEnd"/>
            <w:r w:rsidRPr="00CB3158">
              <w:rPr>
                <w:rFonts w:ascii="標楷體" w:eastAsia="標楷體" w:hAnsi="標楷體" w:hint="eastAsia"/>
                <w:spacing w:val="-5"/>
                <w:kern w:val="0"/>
                <w:szCs w:val="24"/>
              </w:rPr>
              <w:t>議、各類棲地復育評估指標及評估結果、特殊物種 (包含珍稀植物、保育類動物)、現地環境描述。現場勘查應針對以下生態議題進行評估：</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1</w:t>
            </w:r>
            <w:r w:rsidRPr="00CB3158">
              <w:rPr>
                <w:rFonts w:ascii="標楷體" w:eastAsia="標楷體" w:hAnsi="標楷體"/>
                <w:spacing w:val="-5"/>
                <w:kern w:val="0"/>
                <w:szCs w:val="24"/>
              </w:rPr>
              <w:t>)確認生態保</w:t>
            </w:r>
            <w:r w:rsidRPr="00CB3158">
              <w:rPr>
                <w:rFonts w:ascii="標楷體" w:eastAsia="標楷體" w:hAnsi="標楷體" w:hint="eastAsia"/>
                <w:spacing w:val="-5"/>
                <w:kern w:val="0"/>
                <w:szCs w:val="24"/>
              </w:rPr>
              <w:t>護</w:t>
            </w:r>
            <w:r w:rsidRPr="00CB3158">
              <w:rPr>
                <w:rFonts w:ascii="標楷體" w:eastAsia="標楷體" w:hAnsi="標楷體"/>
                <w:spacing w:val="-5"/>
                <w:kern w:val="0"/>
                <w:szCs w:val="24"/>
              </w:rPr>
              <w:t>對象狀況</w:t>
            </w:r>
            <w:r w:rsidRPr="00CB3158">
              <w:rPr>
                <w:rFonts w:ascii="標楷體" w:eastAsia="標楷體" w:hAnsi="標楷體" w:hint="eastAsia"/>
                <w:spacing w:val="-5"/>
                <w:kern w:val="0"/>
                <w:szCs w:val="24"/>
              </w:rPr>
              <w:t>、</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2</w:t>
            </w:r>
            <w:r w:rsidRPr="00CB3158">
              <w:rPr>
                <w:rFonts w:ascii="標楷體" w:eastAsia="標楷體" w:hAnsi="標楷體"/>
                <w:spacing w:val="-5"/>
                <w:kern w:val="0"/>
                <w:szCs w:val="24"/>
              </w:rPr>
              <w:t>)</w:t>
            </w:r>
            <w:r w:rsidRPr="00FF6502">
              <w:rPr>
                <w:rFonts w:ascii="標楷體" w:eastAsia="標楷體" w:hAnsi="標楷體" w:hint="eastAsia"/>
                <w:color w:val="C00000"/>
                <w:spacing w:val="-5"/>
                <w:kern w:val="0"/>
                <w:szCs w:val="24"/>
              </w:rPr>
              <w:t>生態</w:t>
            </w:r>
            <w:r w:rsidRPr="00FF6502">
              <w:rPr>
                <w:rFonts w:ascii="標楷體" w:eastAsia="標楷體" w:hAnsi="標楷體"/>
                <w:color w:val="C00000"/>
                <w:spacing w:val="-5"/>
                <w:kern w:val="0"/>
                <w:szCs w:val="24"/>
              </w:rPr>
              <w:t>友善措施</w:t>
            </w:r>
            <w:r>
              <w:rPr>
                <w:rFonts w:ascii="標楷體" w:eastAsia="標楷體" w:hAnsi="標楷體"/>
                <w:color w:val="C00000"/>
                <w:spacing w:val="-5"/>
                <w:kern w:val="0"/>
                <w:szCs w:val="24"/>
              </w:rPr>
              <w:t>執行成效、(3)</w:t>
            </w:r>
            <w:r w:rsidRPr="00CB3158">
              <w:rPr>
                <w:rFonts w:ascii="標楷體" w:eastAsia="標楷體" w:hAnsi="標楷體"/>
                <w:spacing w:val="-5"/>
                <w:kern w:val="0"/>
                <w:szCs w:val="24"/>
              </w:rPr>
              <w:t>可能之生態課題</w:t>
            </w:r>
            <w:r w:rsidRPr="00CB3158">
              <w:rPr>
                <w:rFonts w:ascii="標楷體" w:eastAsia="標楷體" w:hAnsi="標楷體" w:hint="eastAsia"/>
                <w:spacing w:val="-5"/>
                <w:kern w:val="0"/>
                <w:szCs w:val="24"/>
              </w:rPr>
              <w:t>，例如：</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a</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 xml:space="preserve"> 珍</w:t>
            </w:r>
            <w:r w:rsidRPr="00CB3158">
              <w:rPr>
                <w:rFonts w:ascii="標楷體" w:eastAsia="標楷體" w:hAnsi="標楷體"/>
                <w:spacing w:val="-5"/>
                <w:kern w:val="0"/>
                <w:szCs w:val="24"/>
              </w:rPr>
              <w:t>稀植物或保育類動物</w:t>
            </w:r>
            <w:r w:rsidRPr="00CB3158">
              <w:rPr>
                <w:rFonts w:ascii="標楷體" w:eastAsia="標楷體" w:hAnsi="標楷體" w:hint="eastAsia"/>
                <w:spacing w:val="-5"/>
                <w:kern w:val="0"/>
                <w:szCs w:val="24"/>
              </w:rPr>
              <w:t>分布、</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b</w:t>
            </w:r>
            <w:r w:rsidRPr="00CB3158">
              <w:rPr>
                <w:rFonts w:ascii="標楷體" w:eastAsia="標楷體" w:hAnsi="標楷體"/>
                <w:spacing w:val="-5"/>
                <w:kern w:val="0"/>
                <w:szCs w:val="24"/>
              </w:rPr>
              <w:t>)影響</w:t>
            </w:r>
            <w:r w:rsidRPr="00CB3158">
              <w:rPr>
                <w:rFonts w:ascii="標楷體" w:eastAsia="標楷體" w:hAnsi="標楷體" w:hint="eastAsia"/>
                <w:spacing w:val="-5"/>
                <w:kern w:val="0"/>
                <w:szCs w:val="24"/>
              </w:rPr>
              <w:t>環境生態</w:t>
            </w:r>
            <w:r w:rsidRPr="00CB3158">
              <w:rPr>
                <w:rFonts w:ascii="標楷體" w:eastAsia="標楷體" w:hAnsi="標楷體"/>
                <w:spacing w:val="-5"/>
                <w:kern w:val="0"/>
                <w:szCs w:val="24"/>
              </w:rPr>
              <w:t>的開發行為</w:t>
            </w:r>
            <w:r w:rsidRPr="00CB3158">
              <w:rPr>
                <w:rFonts w:ascii="標楷體" w:eastAsia="標楷體" w:hAnsi="標楷體" w:hint="eastAsia"/>
                <w:spacing w:val="-5"/>
                <w:kern w:val="0"/>
                <w:szCs w:val="24"/>
              </w:rPr>
              <w:t>、</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c</w:t>
            </w:r>
            <w:r w:rsidRPr="00CB3158">
              <w:rPr>
                <w:rFonts w:ascii="標楷體" w:eastAsia="標楷體" w:hAnsi="標楷體"/>
                <w:spacing w:val="-5"/>
                <w:kern w:val="0"/>
                <w:szCs w:val="24"/>
              </w:rPr>
              <w:t>)強勢外來物種入侵</w:t>
            </w:r>
            <w:r w:rsidRPr="00CB3158">
              <w:rPr>
                <w:rFonts w:ascii="標楷體" w:eastAsia="標楷體" w:hAnsi="標楷體" w:hint="eastAsia"/>
                <w:spacing w:val="-5"/>
                <w:kern w:val="0"/>
                <w:szCs w:val="24"/>
              </w:rPr>
              <w:t>、</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d</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縱橫向通</w:t>
            </w:r>
            <w:r w:rsidRPr="00CB3158">
              <w:rPr>
                <w:rFonts w:ascii="標楷體" w:eastAsia="標楷體" w:hAnsi="標楷體"/>
                <w:spacing w:val="-5"/>
                <w:kern w:val="0"/>
                <w:szCs w:val="24"/>
              </w:rPr>
              <w:t>道阻隔</w:t>
            </w:r>
            <w:r w:rsidRPr="00CB3158">
              <w:rPr>
                <w:rFonts w:ascii="標楷體" w:eastAsia="標楷體" w:hAnsi="標楷體" w:hint="eastAsia"/>
                <w:spacing w:val="-5"/>
                <w:kern w:val="0"/>
                <w:szCs w:val="24"/>
              </w:rPr>
              <w:t>、</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e</w:t>
            </w:r>
            <w:r w:rsidRPr="00CB3158">
              <w:rPr>
                <w:rFonts w:ascii="標楷體" w:eastAsia="標楷體" w:hAnsi="標楷體"/>
                <w:spacing w:val="-5"/>
                <w:kern w:val="0"/>
                <w:szCs w:val="24"/>
              </w:rPr>
              <w:t>)有無環境劣化現象，其與治理工程施作之關聯</w:t>
            </w:r>
            <w:r w:rsidRPr="00CB3158">
              <w:rPr>
                <w:rFonts w:ascii="標楷體" w:eastAsia="標楷體" w:hAnsi="標楷體" w:hint="eastAsia"/>
                <w:spacing w:val="-5"/>
                <w:kern w:val="0"/>
                <w:szCs w:val="24"/>
              </w:rPr>
              <w:t>、</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f</w:t>
            </w:r>
            <w:r w:rsidRPr="00CB3158">
              <w:rPr>
                <w:rFonts w:ascii="標楷體" w:eastAsia="標楷體" w:hAnsi="標楷體"/>
                <w:spacing w:val="-5"/>
                <w:kern w:val="0"/>
                <w:szCs w:val="24"/>
              </w:rPr>
              <w:t>) 其他當地生態系及生態資源面臨課題。</w:t>
            </w:r>
          </w:p>
        </w:tc>
      </w:tr>
      <w:tr w:rsidR="0096239F" w:rsidRPr="00CB3158" w:rsidTr="00801D9D">
        <w:trPr>
          <w:trHeight w:val="20"/>
          <w:jc w:val="center"/>
        </w:trPr>
        <w:tc>
          <w:tcPr>
            <w:tcW w:w="9369" w:type="dxa"/>
            <w:gridSpan w:val="4"/>
            <w:tcMar>
              <w:top w:w="14" w:type="dxa"/>
              <w:left w:w="14" w:type="dxa"/>
              <w:bottom w:w="0" w:type="dxa"/>
              <w:right w:w="14" w:type="dxa"/>
            </w:tcMar>
            <w:vAlign w:val="center"/>
          </w:tcPr>
          <w:p w:rsidR="0096239F" w:rsidRPr="00CB3158" w:rsidRDefault="0096239F" w:rsidP="00801D9D">
            <w:pPr>
              <w:rPr>
                <w:rFonts w:ascii="標楷體" w:eastAsia="標楷體" w:hAnsi="標楷體"/>
                <w:szCs w:val="24"/>
              </w:rPr>
            </w:pPr>
            <w:r w:rsidRPr="00CB3158">
              <w:rPr>
                <w:rFonts w:ascii="標楷體" w:eastAsia="標楷體" w:hAnsi="標楷體" w:hint="eastAsia"/>
                <w:szCs w:val="24"/>
              </w:rPr>
              <w:t>5.課題分析與建議：</w:t>
            </w:r>
          </w:p>
          <w:p w:rsidR="0096239F" w:rsidRPr="00CB3158" w:rsidRDefault="0096239F" w:rsidP="00801D9D">
            <w:pPr>
              <w:tabs>
                <w:tab w:val="center" w:pos="4153"/>
                <w:tab w:val="right" w:pos="8306"/>
              </w:tabs>
              <w:snapToGrid w:val="0"/>
              <w:ind w:leftChars="106" w:left="254" w:firstLine="2"/>
              <w:jc w:val="both"/>
              <w:rPr>
                <w:rFonts w:ascii="標楷體" w:eastAsia="標楷體" w:hAnsi="標楷體"/>
                <w:spacing w:val="-5"/>
                <w:kern w:val="0"/>
                <w:szCs w:val="24"/>
              </w:rPr>
            </w:pPr>
            <w:r w:rsidRPr="00CB3158">
              <w:rPr>
                <w:rFonts w:ascii="標楷體" w:eastAsia="標楷體" w:hAnsi="標楷體" w:hint="eastAsia"/>
                <w:spacing w:val="-5"/>
                <w:kern w:val="0"/>
                <w:szCs w:val="24"/>
              </w:rPr>
              <w:t>分析目前該環境是否存在</w:t>
            </w:r>
            <w:r w:rsidRPr="00CB3158">
              <w:rPr>
                <w:rFonts w:ascii="標楷體" w:eastAsia="標楷體" w:hAnsi="標楷體"/>
                <w:spacing w:val="-5"/>
                <w:kern w:val="0"/>
                <w:szCs w:val="24"/>
              </w:rPr>
              <w:t>重要環境生態課題，並對維護管理期間提出保育</w:t>
            </w:r>
            <w:r w:rsidRPr="00CB3158">
              <w:rPr>
                <w:rFonts w:ascii="標楷體" w:eastAsia="標楷體" w:hAnsi="標楷體" w:hint="eastAsia"/>
                <w:spacing w:val="-5"/>
                <w:kern w:val="0"/>
                <w:szCs w:val="24"/>
              </w:rPr>
              <w:t>建議</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包括：</w:t>
            </w:r>
          </w:p>
          <w:p w:rsidR="0096239F" w:rsidRPr="00CB3158" w:rsidRDefault="0096239F" w:rsidP="00801D9D">
            <w:pPr>
              <w:tabs>
                <w:tab w:val="center" w:pos="4153"/>
                <w:tab w:val="right" w:pos="8306"/>
              </w:tabs>
              <w:snapToGrid w:val="0"/>
              <w:ind w:leftChars="48" w:left="462" w:hangingChars="151" w:hanging="347"/>
              <w:jc w:val="both"/>
              <w:rPr>
                <w:rFonts w:ascii="標楷體" w:eastAsia="標楷體" w:hAnsi="標楷體"/>
                <w:spacing w:val="-5"/>
                <w:kern w:val="0"/>
                <w:szCs w:val="24"/>
              </w:rPr>
            </w:pPr>
            <w:r w:rsidRPr="00CB3158">
              <w:rPr>
                <w:rFonts w:ascii="標楷體" w:eastAsia="標楷體" w:hAnsi="標楷體" w:hint="eastAsia"/>
                <w:spacing w:val="-5"/>
                <w:kern w:val="0"/>
                <w:szCs w:val="24"/>
              </w:rPr>
              <w:t>(1)</w:t>
            </w:r>
            <w:proofErr w:type="gramStart"/>
            <w:r w:rsidRPr="00CB3158">
              <w:rPr>
                <w:rFonts w:ascii="標楷體" w:eastAsia="標楷體" w:hAnsi="標楷體" w:hint="eastAsia"/>
                <w:spacing w:val="-5"/>
                <w:kern w:val="0"/>
                <w:szCs w:val="24"/>
              </w:rPr>
              <w:t>釐</w:t>
            </w:r>
            <w:proofErr w:type="gramEnd"/>
            <w:r w:rsidRPr="00CB3158">
              <w:rPr>
                <w:rFonts w:ascii="標楷體" w:eastAsia="標楷體" w:hAnsi="標楷體" w:hint="eastAsia"/>
                <w:spacing w:val="-5"/>
                <w:kern w:val="0"/>
                <w:szCs w:val="24"/>
              </w:rPr>
              <w:t>清</w:t>
            </w:r>
            <w:r w:rsidRPr="00CB3158">
              <w:rPr>
                <w:rFonts w:ascii="標楷體" w:eastAsia="標楷體" w:hAnsi="標楷體"/>
                <w:spacing w:val="-5"/>
                <w:kern w:val="0"/>
                <w:szCs w:val="24"/>
              </w:rPr>
              <w:t>生態課題</w:t>
            </w:r>
            <w:r w:rsidRPr="00CB3158">
              <w:rPr>
                <w:rFonts w:ascii="標楷體" w:eastAsia="標楷體" w:hAnsi="標楷體" w:hint="eastAsia"/>
                <w:spacing w:val="-5"/>
                <w:kern w:val="0"/>
                <w:szCs w:val="24"/>
              </w:rPr>
              <w:t>：</w:t>
            </w:r>
            <w:r w:rsidRPr="00CB3158">
              <w:rPr>
                <w:rFonts w:ascii="標楷體" w:eastAsia="標楷體" w:hAnsi="標楷體"/>
                <w:spacing w:val="-5"/>
                <w:kern w:val="0"/>
                <w:szCs w:val="24"/>
              </w:rPr>
              <w:t>可能發生之生態課題</w:t>
            </w:r>
            <w:r w:rsidRPr="00CB3158">
              <w:rPr>
                <w:rFonts w:ascii="標楷體" w:eastAsia="標楷體" w:hAnsi="標楷體" w:hint="eastAsia"/>
                <w:spacing w:val="-5"/>
                <w:kern w:val="0"/>
                <w:szCs w:val="24"/>
              </w:rPr>
              <w:t>，</w:t>
            </w:r>
            <w:r w:rsidRPr="00CB3158">
              <w:rPr>
                <w:rFonts w:ascii="標楷體" w:eastAsia="標楷體" w:hAnsi="標楷體"/>
                <w:spacing w:val="-5"/>
                <w:kern w:val="0"/>
                <w:szCs w:val="24"/>
              </w:rPr>
              <w:t>如</w:t>
            </w:r>
            <w:r w:rsidRPr="00CB3158">
              <w:rPr>
                <w:rFonts w:ascii="標楷體" w:eastAsia="標楷體" w:hAnsi="標楷體" w:hint="eastAsia"/>
                <w:spacing w:val="-5"/>
                <w:kern w:val="0"/>
                <w:szCs w:val="24"/>
              </w:rPr>
              <w:t>：珍稀植物或保育類動物消失、影響水資源保護的開發行為、強勢外來物種入侵、縱橫向通道阻隔、其他當地生態系及生態資源課題等</w:t>
            </w:r>
            <w:r w:rsidRPr="00CB3158">
              <w:rPr>
                <w:rFonts w:ascii="標楷體" w:eastAsia="標楷體" w:hAnsi="標楷體"/>
                <w:spacing w:val="-5"/>
                <w:kern w:val="0"/>
                <w:szCs w:val="24"/>
              </w:rPr>
              <w:t>。</w:t>
            </w:r>
            <w:r w:rsidRPr="00CB3158">
              <w:rPr>
                <w:rFonts w:ascii="標楷體" w:eastAsia="標楷體" w:hAnsi="標楷體" w:hint="eastAsia"/>
                <w:spacing w:val="-5"/>
                <w:kern w:val="0"/>
                <w:szCs w:val="24"/>
              </w:rPr>
              <w:t xml:space="preserve"> </w:t>
            </w:r>
          </w:p>
          <w:p w:rsidR="0096239F" w:rsidRPr="00CB3158" w:rsidRDefault="0096239F" w:rsidP="00801D9D">
            <w:pPr>
              <w:tabs>
                <w:tab w:val="center" w:pos="4153"/>
                <w:tab w:val="right" w:pos="8306"/>
              </w:tabs>
              <w:snapToGrid w:val="0"/>
              <w:ind w:leftChars="48" w:left="462" w:hangingChars="151" w:hanging="347"/>
              <w:jc w:val="both"/>
              <w:rPr>
                <w:rFonts w:ascii="標楷體" w:eastAsia="標楷體" w:hAnsi="標楷體"/>
                <w:szCs w:val="24"/>
              </w:rPr>
            </w:pPr>
            <w:r w:rsidRPr="00CB3158">
              <w:rPr>
                <w:rFonts w:ascii="標楷體" w:eastAsia="標楷體" w:hAnsi="標楷體" w:hint="eastAsia"/>
                <w:spacing w:val="-5"/>
                <w:kern w:val="0"/>
                <w:szCs w:val="24"/>
              </w:rPr>
              <w:t>(2)</w:t>
            </w:r>
            <w:proofErr w:type="gramStart"/>
            <w:r w:rsidRPr="00CB3158">
              <w:rPr>
                <w:rFonts w:ascii="標楷體" w:eastAsia="標楷體" w:hAnsi="標楷體" w:hint="eastAsia"/>
                <w:spacing w:val="-5"/>
                <w:kern w:val="0"/>
                <w:szCs w:val="24"/>
              </w:rPr>
              <w:t>研</w:t>
            </w:r>
            <w:proofErr w:type="gramEnd"/>
            <w:r w:rsidRPr="00CB3158">
              <w:rPr>
                <w:rFonts w:ascii="標楷體" w:eastAsia="標楷體" w:hAnsi="標楷體" w:hint="eastAsia"/>
                <w:spacing w:val="-5"/>
                <w:kern w:val="0"/>
                <w:szCs w:val="24"/>
              </w:rPr>
              <w:t>擬</w:t>
            </w:r>
            <w:r w:rsidRPr="00CB3158">
              <w:rPr>
                <w:rFonts w:ascii="標楷體" w:eastAsia="標楷體" w:hAnsi="標楷體"/>
                <w:spacing w:val="-5"/>
                <w:kern w:val="0"/>
                <w:szCs w:val="24"/>
              </w:rPr>
              <w:t>保育</w:t>
            </w:r>
            <w:r w:rsidRPr="00CB3158">
              <w:rPr>
                <w:rFonts w:ascii="標楷體" w:eastAsia="標楷體" w:hAnsi="標楷體" w:hint="eastAsia"/>
                <w:spacing w:val="-5"/>
                <w:kern w:val="0"/>
                <w:szCs w:val="24"/>
              </w:rPr>
              <w:t>建議：</w:t>
            </w:r>
            <w:r w:rsidRPr="00CB3158">
              <w:rPr>
                <w:rFonts w:ascii="標楷體" w:eastAsia="標楷體" w:hAnsi="標楷體"/>
                <w:spacing w:val="-5"/>
                <w:kern w:val="0"/>
                <w:szCs w:val="24"/>
              </w:rPr>
              <w:t>應對</w:t>
            </w:r>
            <w:r w:rsidRPr="00CB3158">
              <w:rPr>
                <w:rFonts w:ascii="標楷體" w:eastAsia="標楷體" w:hAnsi="標楷體" w:hint="eastAsia"/>
                <w:spacing w:val="-5"/>
                <w:kern w:val="0"/>
                <w:szCs w:val="24"/>
              </w:rPr>
              <w:t>當地</w:t>
            </w:r>
            <w:r w:rsidRPr="00CB3158">
              <w:rPr>
                <w:rFonts w:ascii="標楷體" w:eastAsia="標楷體" w:hAnsi="標楷體"/>
                <w:spacing w:val="-5"/>
                <w:kern w:val="0"/>
                <w:szCs w:val="24"/>
              </w:rPr>
              <w:t>生態課題</w:t>
            </w:r>
            <w:r w:rsidRPr="00CB3158">
              <w:rPr>
                <w:rFonts w:ascii="標楷體" w:eastAsia="標楷體" w:hAnsi="標楷體" w:hint="eastAsia"/>
                <w:spacing w:val="-5"/>
                <w:kern w:val="0"/>
                <w:szCs w:val="24"/>
              </w:rPr>
              <w:t>及工程影響</w:t>
            </w:r>
            <w:r w:rsidRPr="00CB3158">
              <w:rPr>
                <w:rFonts w:ascii="標楷體" w:eastAsia="標楷體" w:hAnsi="標楷體"/>
                <w:spacing w:val="-5"/>
                <w:kern w:val="0"/>
                <w:szCs w:val="24"/>
              </w:rPr>
              <w:t>擬定可行之保育方案。</w:t>
            </w:r>
          </w:p>
        </w:tc>
      </w:tr>
      <w:tr w:rsidR="0096239F" w:rsidRPr="00CB3158" w:rsidTr="00801D9D">
        <w:trPr>
          <w:trHeight w:val="20"/>
          <w:jc w:val="center"/>
        </w:trPr>
        <w:tc>
          <w:tcPr>
            <w:tcW w:w="9369" w:type="dxa"/>
            <w:gridSpan w:val="4"/>
            <w:tcMar>
              <w:top w:w="14" w:type="dxa"/>
              <w:left w:w="14" w:type="dxa"/>
              <w:bottom w:w="0" w:type="dxa"/>
              <w:right w:w="14" w:type="dxa"/>
            </w:tcMar>
            <w:vAlign w:val="center"/>
          </w:tcPr>
          <w:p w:rsidR="0096239F" w:rsidRPr="00CB3158" w:rsidRDefault="0096239F" w:rsidP="00801D9D">
            <w:pPr>
              <w:rPr>
                <w:rFonts w:ascii="標楷體" w:eastAsia="標楷體" w:hAnsi="標楷體"/>
                <w:szCs w:val="24"/>
              </w:rPr>
            </w:pPr>
            <w:r w:rsidRPr="00CB3158">
              <w:rPr>
                <w:rFonts w:ascii="標楷體" w:eastAsia="標楷體" w:hAnsi="標楷體" w:hint="eastAsia"/>
                <w:szCs w:val="24"/>
              </w:rPr>
              <w:t>6.民眾參與：</w:t>
            </w:r>
            <w:r w:rsidRPr="00CB3158">
              <w:rPr>
                <w:rFonts w:ascii="標楷體" w:eastAsia="標楷體" w:hAnsi="標楷體"/>
                <w:szCs w:val="24"/>
              </w:rPr>
              <w:t>□</w:t>
            </w:r>
            <w:r w:rsidRPr="00CB3158">
              <w:rPr>
                <w:rFonts w:ascii="標楷體" w:eastAsia="標楷體" w:hAnsi="標楷體" w:hint="eastAsia"/>
                <w:szCs w:val="24"/>
              </w:rPr>
              <w:t>有，意見及處理情形</w:t>
            </w:r>
            <w:proofErr w:type="gramStart"/>
            <w:r w:rsidRPr="00CB3158">
              <w:rPr>
                <w:rFonts w:ascii="標楷體" w:eastAsia="標楷體" w:hAnsi="標楷體" w:hint="eastAsia"/>
                <w:szCs w:val="24"/>
              </w:rPr>
              <w:t>詳</w:t>
            </w:r>
            <w:proofErr w:type="gramEnd"/>
            <w:r w:rsidRPr="00CB3158">
              <w:rPr>
                <w:rFonts w:ascii="標楷體" w:eastAsia="標楷體" w:hAnsi="標楷體" w:hint="eastAsia"/>
                <w:szCs w:val="24"/>
              </w:rPr>
              <w:t>民眾參與紀錄表，</w:t>
            </w:r>
            <w:r w:rsidRPr="00CB3158">
              <w:rPr>
                <w:rFonts w:ascii="標楷體" w:eastAsia="標楷體" w:hAnsi="標楷體"/>
                <w:szCs w:val="24"/>
              </w:rPr>
              <w:t>□</w:t>
            </w:r>
            <w:r w:rsidRPr="00CB3158">
              <w:rPr>
                <w:rFonts w:ascii="標楷體" w:eastAsia="標楷體" w:hAnsi="標楷體" w:hint="eastAsia"/>
                <w:szCs w:val="24"/>
              </w:rPr>
              <w:t>無</w:t>
            </w:r>
          </w:p>
          <w:p w:rsidR="0096239F" w:rsidRPr="00CB3158" w:rsidRDefault="0096239F" w:rsidP="00801D9D">
            <w:pPr>
              <w:rPr>
                <w:rFonts w:eastAsia="標楷體"/>
              </w:rPr>
            </w:pPr>
            <w:r w:rsidRPr="00CB3158">
              <w:rPr>
                <w:rFonts w:ascii="標楷體" w:eastAsia="標楷體" w:hAnsi="標楷體" w:hint="eastAsia"/>
                <w:szCs w:val="24"/>
              </w:rPr>
              <w:t>參與單位：</w:t>
            </w:r>
          </w:p>
        </w:tc>
      </w:tr>
      <w:tr w:rsidR="0096239F" w:rsidRPr="00CB3158" w:rsidTr="00801D9D">
        <w:trPr>
          <w:trHeight w:val="846"/>
          <w:jc w:val="center"/>
        </w:trPr>
        <w:tc>
          <w:tcPr>
            <w:tcW w:w="9369" w:type="dxa"/>
            <w:gridSpan w:val="4"/>
            <w:tcMar>
              <w:top w:w="14" w:type="dxa"/>
              <w:left w:w="14" w:type="dxa"/>
              <w:bottom w:w="0" w:type="dxa"/>
              <w:right w:w="14" w:type="dxa"/>
            </w:tcMar>
            <w:vAlign w:val="center"/>
          </w:tcPr>
          <w:p w:rsidR="0096239F" w:rsidRPr="00CB3158" w:rsidRDefault="0096239F" w:rsidP="00801D9D">
            <w:pPr>
              <w:adjustRightInd w:val="0"/>
              <w:snapToGrid w:val="0"/>
              <w:ind w:left="703" w:hangingChars="293" w:hanging="703"/>
              <w:rPr>
                <w:rFonts w:ascii="標楷體" w:eastAsia="標楷體" w:hAnsi="標楷體"/>
                <w:szCs w:val="24"/>
              </w:rPr>
            </w:pPr>
            <w:r w:rsidRPr="00CB3158">
              <w:rPr>
                <w:rFonts w:eastAsia="標楷體" w:hAnsi="標楷體" w:hint="eastAsia"/>
                <w:szCs w:val="24"/>
              </w:rPr>
              <w:t>備註</w:t>
            </w:r>
            <w:r w:rsidRPr="00CB3158">
              <w:rPr>
                <w:rFonts w:ascii="標楷體" w:eastAsia="標楷體" w:hAnsi="標楷體"/>
                <w:szCs w:val="24"/>
              </w:rPr>
              <w:t>：</w:t>
            </w:r>
          </w:p>
          <w:p w:rsidR="0096239F" w:rsidRPr="00CB3158" w:rsidRDefault="0096239F" w:rsidP="00801D9D">
            <w:pPr>
              <w:adjustRightInd w:val="0"/>
              <w:snapToGrid w:val="0"/>
              <w:ind w:left="199" w:hangingChars="83" w:hanging="199"/>
              <w:rPr>
                <w:rFonts w:ascii="標楷體" w:eastAsia="標楷體" w:hAnsi="標楷體"/>
                <w:szCs w:val="24"/>
              </w:rPr>
            </w:pPr>
            <w:r w:rsidRPr="00CB3158">
              <w:rPr>
                <w:rFonts w:ascii="標楷體" w:eastAsia="標楷體" w:hAnsi="標楷體" w:hint="eastAsia"/>
                <w:szCs w:val="24"/>
              </w:rPr>
              <w:t>1.本表由生態團隊填寫後，送委託單位備查</w:t>
            </w:r>
            <w:proofErr w:type="gramStart"/>
            <w:r w:rsidRPr="00CB3158">
              <w:rPr>
                <w:rFonts w:ascii="標楷體" w:eastAsia="標楷體" w:hAnsi="標楷體" w:hint="eastAsia"/>
                <w:szCs w:val="24"/>
              </w:rPr>
              <w:t>研</w:t>
            </w:r>
            <w:proofErr w:type="gramEnd"/>
            <w:r w:rsidRPr="00CB3158">
              <w:rPr>
                <w:rFonts w:ascii="標楷體" w:eastAsia="標楷體" w:hAnsi="標楷體" w:hint="eastAsia"/>
                <w:szCs w:val="24"/>
              </w:rPr>
              <w:t>處。</w:t>
            </w:r>
          </w:p>
          <w:p w:rsidR="0096239F" w:rsidRPr="00F3780C" w:rsidRDefault="0096239F" w:rsidP="00801D9D">
            <w:pPr>
              <w:adjustRightInd w:val="0"/>
              <w:snapToGrid w:val="0"/>
              <w:ind w:rightChars="-55" w:right="-132"/>
              <w:rPr>
                <w:rFonts w:ascii="標楷體" w:eastAsia="標楷體" w:hAnsi="標楷體"/>
                <w:szCs w:val="24"/>
              </w:rPr>
            </w:pPr>
            <w:r w:rsidRPr="00F3780C">
              <w:rPr>
                <w:rFonts w:ascii="標楷體" w:eastAsia="標楷體" w:hAnsi="標楷體" w:hint="eastAsia"/>
                <w:szCs w:val="24"/>
              </w:rPr>
              <w:t>2.維護管理階段「生態</w:t>
            </w:r>
            <w:r w:rsidRPr="00F3780C">
              <w:rPr>
                <w:rFonts w:ascii="標楷體" w:eastAsia="標楷體" w:hAnsi="標楷體" w:hint="eastAsia"/>
                <w:color w:val="C00000"/>
                <w:szCs w:val="24"/>
              </w:rPr>
              <w:t>輔導或</w:t>
            </w:r>
            <w:r w:rsidRPr="00F3780C">
              <w:rPr>
                <w:rFonts w:ascii="標楷體" w:eastAsia="標楷體" w:hAnsi="標楷體" w:hint="eastAsia"/>
                <w:szCs w:val="24"/>
              </w:rPr>
              <w:t>相關意見摘要表」及「民眾參與紀錄表」</w:t>
            </w:r>
            <w:proofErr w:type="gramStart"/>
            <w:r w:rsidRPr="00F3780C">
              <w:rPr>
                <w:rFonts w:ascii="標楷體" w:eastAsia="標楷體" w:hAnsi="標楷體" w:hint="eastAsia"/>
                <w:szCs w:val="24"/>
              </w:rPr>
              <w:t>隨本表</w:t>
            </w:r>
            <w:proofErr w:type="gramEnd"/>
            <w:r w:rsidRPr="00F3780C">
              <w:rPr>
                <w:rFonts w:ascii="標楷體" w:eastAsia="標楷體" w:hAnsi="標楷體" w:hint="eastAsia"/>
                <w:szCs w:val="24"/>
              </w:rPr>
              <w:t>一併檢</w:t>
            </w:r>
            <w:proofErr w:type="gramStart"/>
            <w:r w:rsidRPr="00F3780C">
              <w:rPr>
                <w:rFonts w:ascii="標楷體" w:eastAsia="標楷體" w:hAnsi="標楷體" w:hint="eastAsia"/>
                <w:szCs w:val="24"/>
              </w:rPr>
              <w:t>附</w:t>
            </w:r>
            <w:proofErr w:type="gramEnd"/>
            <w:r w:rsidRPr="00F3780C">
              <w:rPr>
                <w:rFonts w:ascii="標楷體" w:eastAsia="標楷體" w:hAnsi="標楷體" w:hint="eastAsia"/>
                <w:szCs w:val="24"/>
              </w:rPr>
              <w:t>。</w:t>
            </w:r>
          </w:p>
          <w:p w:rsidR="0096239F" w:rsidRPr="00CB3158" w:rsidRDefault="0096239F" w:rsidP="00801D9D">
            <w:pPr>
              <w:adjustRightInd w:val="0"/>
              <w:snapToGrid w:val="0"/>
              <w:rPr>
                <w:rFonts w:eastAsia="標楷體"/>
              </w:rPr>
            </w:pPr>
            <w:r w:rsidRPr="00CB3158">
              <w:rPr>
                <w:rFonts w:ascii="標楷體" w:eastAsia="標楷體" w:hAnsi="標楷體" w:hint="eastAsia"/>
                <w:szCs w:val="24"/>
              </w:rPr>
              <w:t>3.本表之填報請以工區為單元，每一工區需填寫一張表單。</w:t>
            </w:r>
          </w:p>
        </w:tc>
      </w:tr>
    </w:tbl>
    <w:p w:rsidR="0096239F" w:rsidRPr="00CB3158" w:rsidRDefault="0096239F" w:rsidP="0096239F">
      <w:pPr>
        <w:rPr>
          <w:rFonts w:eastAsia="標楷體" w:hAnsi="標楷體"/>
          <w:sz w:val="28"/>
        </w:rPr>
      </w:pPr>
      <w:r w:rsidRPr="00CB3158">
        <w:rPr>
          <w:rFonts w:ascii="標楷體" w:eastAsia="標楷體" w:hAnsi="標楷體" w:hint="eastAsia"/>
          <w:szCs w:val="24"/>
        </w:rPr>
        <w:t>生態團隊(單位/姓名)：                             提交日期：</w:t>
      </w:r>
    </w:p>
    <w:tbl>
      <w:tblPr>
        <w:tblStyle w:val="a3"/>
        <w:tblpPr w:leftFromText="180" w:rightFromText="180" w:vertAnchor="text" w:horzAnchor="margin" w:tblpY="36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362"/>
      </w:tblGrid>
      <w:tr w:rsidR="0096239F" w:rsidRPr="00CB3158" w:rsidTr="00801D9D">
        <w:trPr>
          <w:trHeight w:val="3255"/>
        </w:trPr>
        <w:tc>
          <w:tcPr>
            <w:tcW w:w="8362" w:type="dxa"/>
          </w:tcPr>
          <w:p w:rsidR="0096239F" w:rsidRPr="00EC7AA1" w:rsidRDefault="0096239F" w:rsidP="00801D9D">
            <w:pPr>
              <w:adjustRightInd w:val="0"/>
              <w:snapToGrid w:val="0"/>
              <w:ind w:leftChars="94" w:left="226"/>
              <w:rPr>
                <w:rFonts w:ascii="標楷體" w:eastAsia="標楷體" w:hAnsi="標楷體"/>
                <w:color w:val="A6A6A6" w:themeColor="background1" w:themeShade="A6"/>
                <w:szCs w:val="24"/>
              </w:rPr>
            </w:pPr>
            <w:r w:rsidRPr="00EC7AA1">
              <w:rPr>
                <w:rFonts w:ascii="標楷體" w:eastAsia="標楷體" w:hAnsi="標楷體" w:hint="eastAsia"/>
                <w:color w:val="A6A6A6" w:themeColor="background1" w:themeShade="A6"/>
                <w:szCs w:val="24"/>
              </w:rPr>
              <w:lastRenderedPageBreak/>
              <w:t>以平面圖示標繪治理範圍及其鄰近地區之生態保護對象及潛在生態課題，並與竣工</w:t>
            </w:r>
            <w:proofErr w:type="gramStart"/>
            <w:r w:rsidRPr="00EC7AA1">
              <w:rPr>
                <w:rFonts w:ascii="標楷體" w:eastAsia="標楷體" w:hAnsi="標楷體" w:hint="eastAsia"/>
                <w:color w:val="A6A6A6" w:themeColor="background1" w:themeShade="A6"/>
                <w:szCs w:val="24"/>
              </w:rPr>
              <w:t>圖套疊</w:t>
            </w:r>
            <w:proofErr w:type="gramEnd"/>
            <w:r w:rsidRPr="00EC7AA1">
              <w:rPr>
                <w:rFonts w:ascii="標楷體" w:eastAsia="標楷體" w:hAnsi="標楷體" w:hint="eastAsia"/>
                <w:color w:val="A6A6A6" w:themeColor="background1" w:themeShade="A6"/>
                <w:szCs w:val="24"/>
              </w:rPr>
              <w:t>成生態復</w:t>
            </w:r>
            <w:proofErr w:type="gramStart"/>
            <w:r w:rsidRPr="00EC7AA1">
              <w:rPr>
                <w:rFonts w:ascii="標楷體" w:eastAsia="標楷體" w:hAnsi="標楷體" w:hint="eastAsia"/>
                <w:color w:val="A6A6A6" w:themeColor="background1" w:themeShade="A6"/>
                <w:szCs w:val="24"/>
              </w:rPr>
              <w:t>育評析圖</w:t>
            </w:r>
            <w:proofErr w:type="gramEnd"/>
            <w:r w:rsidRPr="00EC7AA1">
              <w:rPr>
                <w:rFonts w:ascii="標楷體" w:eastAsia="標楷體" w:hAnsi="標楷體" w:hint="eastAsia"/>
                <w:color w:val="A6A6A6" w:themeColor="background1" w:themeShade="A6"/>
                <w:szCs w:val="24"/>
              </w:rPr>
              <w:t>，描述工程與生態關注區域之關係。</w:t>
            </w:r>
          </w:p>
          <w:p w:rsidR="0096239F" w:rsidRPr="00EC7AA1" w:rsidRDefault="0096239F" w:rsidP="00801D9D">
            <w:pPr>
              <w:adjustRightInd w:val="0"/>
              <w:snapToGrid w:val="0"/>
              <w:ind w:leftChars="94" w:left="226"/>
              <w:rPr>
                <w:rFonts w:ascii="標楷體" w:eastAsia="標楷體" w:hAnsi="標楷體"/>
                <w:color w:val="A6A6A6" w:themeColor="background1" w:themeShade="A6"/>
                <w:szCs w:val="24"/>
              </w:rPr>
            </w:pPr>
            <w:r w:rsidRPr="00EC7AA1">
              <w:rPr>
                <w:rFonts w:ascii="標楷體" w:eastAsia="標楷體" w:hAnsi="標楷體" w:hint="eastAsia"/>
                <w:color w:val="A6A6A6" w:themeColor="background1" w:themeShade="A6"/>
                <w:szCs w:val="24"/>
              </w:rPr>
              <w:t>應配合竣工圖的範圍及比例尺進行繪製，比例尺約</w:t>
            </w:r>
            <w:r w:rsidRPr="00EC7AA1">
              <w:rPr>
                <w:rFonts w:ascii="標楷體" w:eastAsia="標楷體" w:hAnsi="標楷體"/>
                <w:color w:val="A6A6A6" w:themeColor="background1" w:themeShade="A6"/>
                <w:szCs w:val="24"/>
              </w:rPr>
              <w:t>1/1000</w:t>
            </w:r>
            <w:r w:rsidRPr="00EC7AA1">
              <w:rPr>
                <w:rFonts w:ascii="標楷體" w:eastAsia="標楷體" w:hAnsi="標楷體" w:hint="eastAsia"/>
                <w:color w:val="A6A6A6" w:themeColor="background1" w:themeShade="A6"/>
                <w:szCs w:val="24"/>
              </w:rPr>
              <w:t>。繪製範圍除了工程本體所在的地點，亦要將工程可能影響到的地方納入考量，</w:t>
            </w:r>
            <w:proofErr w:type="gramStart"/>
            <w:r w:rsidRPr="00EC7AA1">
              <w:rPr>
                <w:rFonts w:ascii="標楷體" w:eastAsia="標楷體" w:hAnsi="標楷體" w:hint="eastAsia"/>
                <w:color w:val="A6A6A6" w:themeColor="background1" w:themeShade="A6"/>
                <w:szCs w:val="24"/>
              </w:rPr>
              <w:t>如濱溪植被</w:t>
            </w:r>
            <w:proofErr w:type="gramEnd"/>
            <w:r w:rsidRPr="00EC7AA1">
              <w:rPr>
                <w:rFonts w:ascii="標楷體" w:eastAsia="標楷體" w:hAnsi="標楷體" w:hint="eastAsia"/>
                <w:color w:val="A6A6A6" w:themeColor="background1" w:themeShade="A6"/>
                <w:szCs w:val="24"/>
              </w:rPr>
              <w:t>緩衝區、原施工便道及堆置區範圍、所附照片及影像位置</w:t>
            </w:r>
            <w:r w:rsidRPr="00EC7AA1">
              <w:rPr>
                <w:rFonts w:ascii="標楷體" w:eastAsia="標楷體" w:hAnsi="標楷體"/>
                <w:color w:val="A6A6A6" w:themeColor="background1" w:themeShade="A6"/>
                <w:szCs w:val="24"/>
              </w:rPr>
              <w:t>…</w:t>
            </w:r>
            <w:r w:rsidRPr="00EC7AA1">
              <w:rPr>
                <w:rFonts w:ascii="標楷體" w:eastAsia="標楷體" w:hAnsi="標楷體" w:hint="eastAsia"/>
                <w:color w:val="A6A6A6" w:themeColor="background1" w:themeShade="A6"/>
                <w:szCs w:val="24"/>
              </w:rPr>
              <w:t>等。</w:t>
            </w:r>
            <w:proofErr w:type="gramStart"/>
            <w:r w:rsidRPr="00EC7AA1">
              <w:rPr>
                <w:rFonts w:ascii="標楷體" w:eastAsia="標楷體" w:hAnsi="標楷體" w:hint="eastAsia"/>
                <w:color w:val="A6A6A6" w:themeColor="background1" w:themeShade="A6"/>
                <w:szCs w:val="24"/>
              </w:rPr>
              <w:t>若河溪</w:t>
            </w:r>
            <w:proofErr w:type="gramEnd"/>
            <w:r w:rsidRPr="00EC7AA1">
              <w:rPr>
                <w:rFonts w:ascii="標楷體" w:eastAsia="標楷體" w:hAnsi="標楷體" w:hint="eastAsia"/>
                <w:color w:val="A6A6A6" w:themeColor="background1" w:themeShade="A6"/>
                <w:szCs w:val="24"/>
              </w:rPr>
              <w:t>附近有道路通過，亦可視道路為生態關注區域圖的劃設邊界。</w:t>
            </w:r>
          </w:p>
          <w:p w:rsidR="0096239F" w:rsidRPr="00CB3158" w:rsidRDefault="0096239F" w:rsidP="00801D9D">
            <w:pPr>
              <w:adjustRightInd w:val="0"/>
              <w:snapToGrid w:val="0"/>
              <w:ind w:leftChars="94" w:left="226"/>
              <w:rPr>
                <w:rFonts w:eastAsia="標楷體" w:hAnsi="標楷體"/>
                <w:sz w:val="20"/>
                <w:szCs w:val="20"/>
              </w:rPr>
            </w:pPr>
            <w:r w:rsidRPr="00EC7AA1">
              <w:rPr>
                <w:rFonts w:ascii="標楷體" w:eastAsia="標楷體" w:hAnsi="標楷體" w:hint="eastAsia"/>
                <w:color w:val="A6A6A6" w:themeColor="background1" w:themeShade="A6"/>
                <w:szCs w:val="24"/>
              </w:rPr>
              <w:t>可加入施工前後或不同時期之衛星影像分析，以協助說明。</w:t>
            </w:r>
          </w:p>
        </w:tc>
      </w:tr>
    </w:tbl>
    <w:p w:rsidR="0096239F" w:rsidRPr="00CB3158" w:rsidRDefault="0096239F" w:rsidP="0096239F">
      <w:pPr>
        <w:adjustRightInd w:val="0"/>
        <w:snapToGrid w:val="0"/>
        <w:jc w:val="both"/>
        <w:rPr>
          <w:rFonts w:eastAsia="標楷體"/>
          <w:sz w:val="20"/>
          <w:szCs w:val="20"/>
        </w:rPr>
      </w:pPr>
      <w:r w:rsidRPr="00CB3158">
        <w:rPr>
          <w:rFonts w:eastAsia="標楷體" w:hAnsi="標楷體"/>
          <w:b/>
        </w:rPr>
        <w:t>※</w:t>
      </w:r>
      <w:r w:rsidRPr="00CB3158">
        <w:rPr>
          <w:rFonts w:ascii="Calibri" w:eastAsia="標楷體" w:hAnsi="標楷體" w:hint="eastAsia"/>
          <w:szCs w:val="24"/>
        </w:rPr>
        <w:t>生態復</w:t>
      </w:r>
      <w:proofErr w:type="gramStart"/>
      <w:r w:rsidRPr="00CB3158">
        <w:rPr>
          <w:rFonts w:ascii="Calibri" w:eastAsia="標楷體" w:hAnsi="標楷體" w:hint="eastAsia"/>
          <w:szCs w:val="24"/>
        </w:rPr>
        <w:t>育評析</w:t>
      </w:r>
      <w:r w:rsidRPr="00CB3158">
        <w:rPr>
          <w:rFonts w:eastAsia="標楷體" w:hAnsi="標楷體" w:hint="eastAsia"/>
          <w:szCs w:val="24"/>
        </w:rPr>
        <w:t>圖</w:t>
      </w:r>
      <w:proofErr w:type="gramEnd"/>
      <w:r w:rsidRPr="00CB3158">
        <w:rPr>
          <w:rFonts w:eastAsia="標楷體" w:hAnsi="標楷體" w:hint="eastAsia"/>
          <w:szCs w:val="24"/>
        </w:rPr>
        <w:t>之</w:t>
      </w:r>
      <w:r w:rsidRPr="00CB3158">
        <w:rPr>
          <w:rFonts w:ascii="Calibri" w:eastAsia="標楷體" w:hAnsi="標楷體" w:hint="eastAsia"/>
          <w:szCs w:val="24"/>
        </w:rPr>
        <w:t>繪製及說明：</w:t>
      </w:r>
      <w:r w:rsidRPr="00EC7AA1">
        <w:rPr>
          <w:rFonts w:ascii="標楷體" w:eastAsia="標楷體" w:hAnsi="標楷體" w:hint="eastAsia"/>
          <w:color w:val="A6A6A6" w:themeColor="background1" w:themeShade="A6"/>
          <w:szCs w:val="24"/>
        </w:rPr>
        <w:t>(欄位不足時，請自行增加附頁</w:t>
      </w:r>
      <w:proofErr w:type="gramStart"/>
      <w:r w:rsidRPr="00EC7AA1">
        <w:rPr>
          <w:rFonts w:ascii="標楷體" w:eastAsia="標楷體" w:hAnsi="標楷體" w:hint="eastAsia"/>
          <w:color w:val="A6A6A6" w:themeColor="background1" w:themeShade="A6"/>
          <w:szCs w:val="24"/>
        </w:rPr>
        <w:t>）</w:t>
      </w:r>
      <w:proofErr w:type="gramEnd"/>
    </w:p>
    <w:p w:rsidR="0096239F" w:rsidRPr="00CB3158" w:rsidRDefault="0096239F" w:rsidP="0096239F">
      <w:pPr>
        <w:adjustRightInd w:val="0"/>
        <w:snapToGrid w:val="0"/>
        <w:jc w:val="both"/>
        <w:rPr>
          <w:rFonts w:eastAsia="標楷體" w:hAnsi="標楷體"/>
          <w:sz w:val="16"/>
          <w:szCs w:val="16"/>
        </w:rPr>
      </w:pPr>
    </w:p>
    <w:p w:rsidR="0096239F" w:rsidRPr="00CB3158" w:rsidRDefault="0096239F" w:rsidP="0096239F">
      <w:pPr>
        <w:adjustRightInd w:val="0"/>
        <w:snapToGrid w:val="0"/>
        <w:jc w:val="both"/>
        <w:rPr>
          <w:rFonts w:eastAsia="標楷體" w:hAnsi="標楷體"/>
          <w:szCs w:val="24"/>
        </w:rPr>
      </w:pPr>
      <w:r w:rsidRPr="00CB3158">
        <w:rPr>
          <w:rFonts w:eastAsia="標楷體" w:hAnsi="標楷體"/>
          <w:b/>
        </w:rPr>
        <w:t>※</w:t>
      </w:r>
      <w:r w:rsidRPr="00CB3158">
        <w:rPr>
          <w:rFonts w:eastAsia="標楷體" w:hAnsi="標楷體" w:hint="eastAsia"/>
          <w:szCs w:val="24"/>
        </w:rPr>
        <w:t>生態保護對象照片：</w:t>
      </w:r>
      <w:r w:rsidRPr="00EC7AA1">
        <w:rPr>
          <w:rFonts w:ascii="標楷體" w:eastAsia="標楷體" w:hAnsi="標楷體" w:hint="eastAsia"/>
          <w:color w:val="A6A6A6" w:themeColor="background1" w:themeShade="A6"/>
          <w:szCs w:val="24"/>
        </w:rPr>
        <w:t>(以特寫與全景照紀錄，欄位不足時，請自行增加附頁</w:t>
      </w:r>
      <w:proofErr w:type="gramStart"/>
      <w:r w:rsidRPr="00EC7AA1">
        <w:rPr>
          <w:rFonts w:ascii="標楷體" w:eastAsia="標楷體" w:hAnsi="標楷體" w:hint="eastAsia"/>
          <w:color w:val="A6A6A6" w:themeColor="background1" w:themeShade="A6"/>
          <w:szCs w:val="24"/>
        </w:rPr>
        <w:t>）</w:t>
      </w:r>
      <w:proofErr w:type="gramEnd"/>
    </w:p>
    <w:tbl>
      <w:tblPr>
        <w:tblStyle w:val="a3"/>
        <w:tblpPr w:leftFromText="180" w:rightFromText="180" w:vertAnchor="text" w:horzAnchor="margin" w:tblpY="7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11"/>
        <w:gridCol w:w="4211"/>
      </w:tblGrid>
      <w:tr w:rsidR="0096239F" w:rsidRPr="00CB3158" w:rsidTr="00801D9D">
        <w:trPr>
          <w:trHeight w:val="2538"/>
        </w:trPr>
        <w:tc>
          <w:tcPr>
            <w:tcW w:w="4211" w:type="dxa"/>
            <w:vAlign w:val="center"/>
          </w:tcPr>
          <w:p w:rsidR="0096239F" w:rsidRPr="00CB3158" w:rsidRDefault="0096239F" w:rsidP="00801D9D">
            <w:pPr>
              <w:adjustRightInd w:val="0"/>
              <w:snapToGrid w:val="0"/>
              <w:jc w:val="both"/>
              <w:rPr>
                <w:rFonts w:eastAsia="標楷體" w:hAnsi="標楷體"/>
                <w:sz w:val="20"/>
                <w:szCs w:val="20"/>
              </w:rPr>
            </w:pPr>
          </w:p>
        </w:tc>
        <w:tc>
          <w:tcPr>
            <w:tcW w:w="4211" w:type="dxa"/>
            <w:vAlign w:val="center"/>
          </w:tcPr>
          <w:p w:rsidR="0096239F" w:rsidRPr="00CB3158" w:rsidRDefault="0096239F" w:rsidP="00801D9D">
            <w:pPr>
              <w:adjustRightInd w:val="0"/>
              <w:snapToGrid w:val="0"/>
              <w:jc w:val="both"/>
              <w:rPr>
                <w:rFonts w:eastAsia="標楷體" w:hAnsi="標楷體"/>
                <w:sz w:val="20"/>
                <w:szCs w:val="20"/>
              </w:rPr>
            </w:pPr>
          </w:p>
        </w:tc>
      </w:tr>
      <w:tr w:rsidR="0096239F" w:rsidRPr="00CB3158" w:rsidTr="00801D9D">
        <w:trPr>
          <w:trHeight w:val="280"/>
        </w:trPr>
        <w:tc>
          <w:tcPr>
            <w:tcW w:w="4211" w:type="dxa"/>
            <w:vAlign w:val="center"/>
          </w:tcPr>
          <w:p w:rsidR="0096239F" w:rsidRPr="00CB3158" w:rsidRDefault="0096239F" w:rsidP="00801D9D">
            <w:pPr>
              <w:adjustRightInd w:val="0"/>
              <w:snapToGrid w:val="0"/>
              <w:jc w:val="both"/>
              <w:rPr>
                <w:rFonts w:eastAsia="標楷體" w:hAnsi="標楷體"/>
                <w:sz w:val="20"/>
                <w:szCs w:val="20"/>
              </w:rPr>
            </w:pPr>
            <w:proofErr w:type="gramStart"/>
            <w:r w:rsidRPr="00CB3158">
              <w:rPr>
                <w:rFonts w:eastAsia="標楷體" w:hAnsi="標楷體" w:hint="eastAsia"/>
                <w:sz w:val="20"/>
                <w:szCs w:val="20"/>
              </w:rPr>
              <w:t>位置或樁號</w:t>
            </w:r>
            <w:proofErr w:type="gramEnd"/>
            <w:r w:rsidRPr="00CB3158">
              <w:rPr>
                <w:rFonts w:eastAsia="標楷體" w:hAnsi="標楷體" w:hint="eastAsia"/>
                <w:sz w:val="20"/>
                <w:szCs w:val="20"/>
              </w:rPr>
              <w:t>：</w:t>
            </w:r>
          </w:p>
          <w:p w:rsidR="0096239F" w:rsidRPr="00CB3158" w:rsidRDefault="0096239F" w:rsidP="00801D9D">
            <w:pPr>
              <w:adjustRightInd w:val="0"/>
              <w:snapToGrid w:val="0"/>
              <w:jc w:val="both"/>
              <w:rPr>
                <w:rFonts w:eastAsia="標楷體" w:hAnsi="標楷體"/>
                <w:sz w:val="20"/>
                <w:szCs w:val="20"/>
              </w:rPr>
            </w:pPr>
            <w:r w:rsidRPr="00CB3158">
              <w:rPr>
                <w:rFonts w:eastAsia="標楷體" w:hAnsi="標楷體" w:hint="eastAsia"/>
                <w:sz w:val="20"/>
                <w:szCs w:val="20"/>
              </w:rPr>
              <w:t>說明：</w:t>
            </w:r>
          </w:p>
        </w:tc>
        <w:tc>
          <w:tcPr>
            <w:tcW w:w="4211" w:type="dxa"/>
            <w:vAlign w:val="center"/>
          </w:tcPr>
          <w:p w:rsidR="0096239F" w:rsidRPr="00CB3158" w:rsidRDefault="0096239F" w:rsidP="00801D9D">
            <w:pPr>
              <w:adjustRightInd w:val="0"/>
              <w:snapToGrid w:val="0"/>
              <w:jc w:val="both"/>
              <w:rPr>
                <w:rFonts w:eastAsia="標楷體" w:hAnsi="標楷體"/>
                <w:sz w:val="20"/>
                <w:szCs w:val="20"/>
              </w:rPr>
            </w:pPr>
            <w:proofErr w:type="gramStart"/>
            <w:r w:rsidRPr="00CB3158">
              <w:rPr>
                <w:rFonts w:eastAsia="標楷體" w:hAnsi="標楷體" w:hint="eastAsia"/>
                <w:sz w:val="20"/>
                <w:szCs w:val="20"/>
              </w:rPr>
              <w:t>位置或樁號</w:t>
            </w:r>
            <w:proofErr w:type="gramEnd"/>
            <w:r w:rsidRPr="00CB3158">
              <w:rPr>
                <w:rFonts w:eastAsia="標楷體" w:hAnsi="標楷體" w:hint="eastAsia"/>
                <w:sz w:val="20"/>
                <w:szCs w:val="20"/>
              </w:rPr>
              <w:t>：</w:t>
            </w:r>
          </w:p>
          <w:p w:rsidR="0096239F" w:rsidRPr="00CB3158" w:rsidRDefault="0096239F" w:rsidP="00801D9D">
            <w:pPr>
              <w:adjustRightInd w:val="0"/>
              <w:snapToGrid w:val="0"/>
              <w:jc w:val="both"/>
              <w:rPr>
                <w:rFonts w:eastAsia="標楷體" w:hAnsi="標楷體"/>
                <w:sz w:val="20"/>
                <w:szCs w:val="20"/>
              </w:rPr>
            </w:pPr>
            <w:r w:rsidRPr="00CB3158">
              <w:rPr>
                <w:rFonts w:eastAsia="標楷體" w:hAnsi="標楷體" w:hint="eastAsia"/>
                <w:sz w:val="20"/>
                <w:szCs w:val="20"/>
              </w:rPr>
              <w:t>說明：</w:t>
            </w:r>
          </w:p>
        </w:tc>
      </w:tr>
    </w:tbl>
    <w:p w:rsidR="0096239F" w:rsidRPr="00CB3158" w:rsidRDefault="0096239F" w:rsidP="0096239F">
      <w:pPr>
        <w:adjustRightInd w:val="0"/>
        <w:snapToGrid w:val="0"/>
        <w:jc w:val="both"/>
        <w:rPr>
          <w:rFonts w:eastAsia="標楷體" w:hAnsi="標楷體"/>
          <w:sz w:val="16"/>
          <w:szCs w:val="16"/>
        </w:rPr>
      </w:pPr>
    </w:p>
    <w:tbl>
      <w:tblPr>
        <w:tblStyle w:val="a3"/>
        <w:tblpPr w:leftFromText="180" w:rightFromText="180" w:vertAnchor="text" w:horzAnchor="margin" w:tblpY="35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11"/>
        <w:gridCol w:w="4211"/>
      </w:tblGrid>
      <w:tr w:rsidR="0096239F" w:rsidRPr="00CB3158" w:rsidTr="00801D9D">
        <w:trPr>
          <w:trHeight w:val="2399"/>
        </w:trPr>
        <w:tc>
          <w:tcPr>
            <w:tcW w:w="4211" w:type="dxa"/>
            <w:vAlign w:val="center"/>
          </w:tcPr>
          <w:p w:rsidR="0096239F" w:rsidRPr="00CB3158" w:rsidRDefault="0096239F" w:rsidP="00801D9D">
            <w:pPr>
              <w:adjustRightInd w:val="0"/>
              <w:snapToGrid w:val="0"/>
              <w:jc w:val="both"/>
              <w:rPr>
                <w:rFonts w:eastAsia="標楷體" w:hAnsi="標楷體"/>
                <w:sz w:val="20"/>
                <w:szCs w:val="20"/>
              </w:rPr>
            </w:pPr>
          </w:p>
        </w:tc>
        <w:tc>
          <w:tcPr>
            <w:tcW w:w="4211" w:type="dxa"/>
            <w:vAlign w:val="center"/>
          </w:tcPr>
          <w:p w:rsidR="0096239F" w:rsidRPr="00CB3158" w:rsidRDefault="0096239F" w:rsidP="00801D9D">
            <w:pPr>
              <w:adjustRightInd w:val="0"/>
              <w:snapToGrid w:val="0"/>
              <w:jc w:val="both"/>
              <w:rPr>
                <w:rFonts w:eastAsia="標楷體" w:hAnsi="標楷體"/>
                <w:sz w:val="20"/>
                <w:szCs w:val="20"/>
              </w:rPr>
            </w:pPr>
          </w:p>
        </w:tc>
      </w:tr>
      <w:tr w:rsidR="0096239F" w:rsidRPr="00CB3158" w:rsidTr="00801D9D">
        <w:trPr>
          <w:trHeight w:val="463"/>
        </w:trPr>
        <w:tc>
          <w:tcPr>
            <w:tcW w:w="4211" w:type="dxa"/>
            <w:vAlign w:val="center"/>
          </w:tcPr>
          <w:p w:rsidR="0096239F" w:rsidRPr="00CB3158" w:rsidRDefault="0096239F" w:rsidP="00801D9D">
            <w:pPr>
              <w:adjustRightInd w:val="0"/>
              <w:snapToGrid w:val="0"/>
              <w:jc w:val="both"/>
              <w:rPr>
                <w:rFonts w:eastAsia="標楷體" w:hAnsi="標楷體"/>
                <w:sz w:val="20"/>
                <w:szCs w:val="20"/>
              </w:rPr>
            </w:pPr>
            <w:proofErr w:type="gramStart"/>
            <w:r w:rsidRPr="00CB3158">
              <w:rPr>
                <w:rFonts w:eastAsia="標楷體" w:hAnsi="標楷體" w:hint="eastAsia"/>
                <w:sz w:val="20"/>
                <w:szCs w:val="20"/>
              </w:rPr>
              <w:t>位置或樁號</w:t>
            </w:r>
            <w:proofErr w:type="gramEnd"/>
            <w:r w:rsidRPr="00CB3158">
              <w:rPr>
                <w:rFonts w:eastAsia="標楷體" w:hAnsi="標楷體" w:hint="eastAsia"/>
                <w:sz w:val="20"/>
                <w:szCs w:val="20"/>
              </w:rPr>
              <w:t>：</w:t>
            </w:r>
          </w:p>
          <w:p w:rsidR="0096239F" w:rsidRPr="00CB3158" w:rsidRDefault="0096239F" w:rsidP="00801D9D">
            <w:pPr>
              <w:adjustRightInd w:val="0"/>
              <w:snapToGrid w:val="0"/>
              <w:jc w:val="both"/>
              <w:rPr>
                <w:rFonts w:eastAsia="標楷體" w:hAnsi="標楷體"/>
                <w:sz w:val="20"/>
                <w:szCs w:val="20"/>
              </w:rPr>
            </w:pPr>
            <w:r w:rsidRPr="00CB3158">
              <w:rPr>
                <w:rFonts w:eastAsia="標楷體" w:hAnsi="標楷體" w:hint="eastAsia"/>
                <w:sz w:val="20"/>
                <w:szCs w:val="20"/>
              </w:rPr>
              <w:t>說明：</w:t>
            </w:r>
          </w:p>
        </w:tc>
        <w:tc>
          <w:tcPr>
            <w:tcW w:w="4211" w:type="dxa"/>
            <w:vAlign w:val="center"/>
          </w:tcPr>
          <w:p w:rsidR="0096239F" w:rsidRPr="00CB3158" w:rsidRDefault="0096239F" w:rsidP="00801D9D">
            <w:pPr>
              <w:adjustRightInd w:val="0"/>
              <w:snapToGrid w:val="0"/>
              <w:jc w:val="both"/>
              <w:rPr>
                <w:rFonts w:eastAsia="標楷體" w:hAnsi="標楷體"/>
                <w:sz w:val="20"/>
                <w:szCs w:val="20"/>
              </w:rPr>
            </w:pPr>
            <w:proofErr w:type="gramStart"/>
            <w:r w:rsidRPr="00CB3158">
              <w:rPr>
                <w:rFonts w:eastAsia="標楷體" w:hAnsi="標楷體" w:hint="eastAsia"/>
                <w:sz w:val="20"/>
                <w:szCs w:val="20"/>
              </w:rPr>
              <w:t>位置或樁號</w:t>
            </w:r>
            <w:proofErr w:type="gramEnd"/>
            <w:r w:rsidRPr="00CB3158">
              <w:rPr>
                <w:rFonts w:eastAsia="標楷體" w:hAnsi="標楷體" w:hint="eastAsia"/>
                <w:sz w:val="20"/>
                <w:szCs w:val="20"/>
              </w:rPr>
              <w:t>：</w:t>
            </w:r>
          </w:p>
          <w:p w:rsidR="0096239F" w:rsidRPr="00CB3158" w:rsidRDefault="0096239F" w:rsidP="00801D9D">
            <w:pPr>
              <w:adjustRightInd w:val="0"/>
              <w:snapToGrid w:val="0"/>
              <w:jc w:val="both"/>
              <w:rPr>
                <w:rFonts w:eastAsia="標楷體" w:hAnsi="標楷體"/>
                <w:sz w:val="20"/>
                <w:szCs w:val="20"/>
              </w:rPr>
            </w:pPr>
            <w:r w:rsidRPr="00CB3158">
              <w:rPr>
                <w:rFonts w:eastAsia="標楷體" w:hAnsi="標楷體" w:hint="eastAsia"/>
                <w:sz w:val="20"/>
                <w:szCs w:val="20"/>
              </w:rPr>
              <w:t>說明：</w:t>
            </w:r>
          </w:p>
        </w:tc>
      </w:tr>
    </w:tbl>
    <w:p w:rsidR="0096239F" w:rsidRPr="00EC7AA1" w:rsidRDefault="0096239F" w:rsidP="0096239F">
      <w:pPr>
        <w:adjustRightInd w:val="0"/>
        <w:snapToGrid w:val="0"/>
        <w:jc w:val="both"/>
        <w:rPr>
          <w:rFonts w:eastAsia="標楷體" w:hAnsi="標楷體"/>
          <w:color w:val="A6A6A6" w:themeColor="background1" w:themeShade="A6"/>
          <w:szCs w:val="24"/>
        </w:rPr>
      </w:pPr>
      <w:r w:rsidRPr="00CB3158">
        <w:rPr>
          <w:rFonts w:eastAsia="標楷體" w:hAnsi="標楷體"/>
          <w:b/>
        </w:rPr>
        <w:t>※</w:t>
      </w:r>
      <w:r w:rsidRPr="00CB3158">
        <w:rPr>
          <w:rFonts w:eastAsia="標楷體" w:hAnsi="標楷體" w:hint="eastAsia"/>
          <w:szCs w:val="24"/>
        </w:rPr>
        <w:t>生態友善措施照片：</w:t>
      </w:r>
      <w:r w:rsidRPr="00EC7AA1">
        <w:rPr>
          <w:rFonts w:ascii="標楷體" w:eastAsia="標楷體" w:hAnsi="標楷體" w:hint="eastAsia"/>
          <w:color w:val="A6A6A6" w:themeColor="background1" w:themeShade="A6"/>
          <w:szCs w:val="24"/>
        </w:rPr>
        <w:t>(欄位不足時，請自行增加附頁</w:t>
      </w:r>
      <w:proofErr w:type="gramStart"/>
      <w:r w:rsidRPr="00EC7AA1">
        <w:rPr>
          <w:rFonts w:ascii="標楷體" w:eastAsia="標楷體" w:hAnsi="標楷體" w:hint="eastAsia"/>
          <w:color w:val="A6A6A6" w:themeColor="background1" w:themeShade="A6"/>
          <w:szCs w:val="24"/>
        </w:rPr>
        <w:t>）</w:t>
      </w:r>
      <w:proofErr w:type="gramEnd"/>
    </w:p>
    <w:p w:rsidR="0096239F" w:rsidRPr="00CB3158" w:rsidRDefault="0096239F" w:rsidP="0096239F">
      <w:pPr>
        <w:adjustRightInd w:val="0"/>
        <w:snapToGrid w:val="0"/>
        <w:rPr>
          <w:rFonts w:ascii="標楷體" w:eastAsia="標楷體" w:hAnsi="標楷體"/>
          <w:sz w:val="16"/>
          <w:szCs w:val="16"/>
        </w:rPr>
      </w:pPr>
    </w:p>
    <w:tbl>
      <w:tblPr>
        <w:tblStyle w:val="a3"/>
        <w:tblpPr w:leftFromText="180" w:rightFromText="180" w:vertAnchor="text" w:horzAnchor="margin" w:tblpY="352"/>
        <w:tblW w:w="84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05"/>
        <w:gridCol w:w="4205"/>
      </w:tblGrid>
      <w:tr w:rsidR="0096239F" w:rsidRPr="00CB3158" w:rsidTr="00801D9D">
        <w:trPr>
          <w:trHeight w:val="2397"/>
        </w:trPr>
        <w:tc>
          <w:tcPr>
            <w:tcW w:w="4205" w:type="dxa"/>
            <w:vAlign w:val="center"/>
          </w:tcPr>
          <w:p w:rsidR="0096239F" w:rsidRPr="00CB3158" w:rsidRDefault="0096239F" w:rsidP="00801D9D">
            <w:pPr>
              <w:adjustRightInd w:val="0"/>
              <w:snapToGrid w:val="0"/>
              <w:jc w:val="both"/>
              <w:rPr>
                <w:rFonts w:eastAsia="標楷體" w:hAnsi="標楷體"/>
                <w:sz w:val="20"/>
                <w:szCs w:val="20"/>
              </w:rPr>
            </w:pPr>
          </w:p>
        </w:tc>
        <w:tc>
          <w:tcPr>
            <w:tcW w:w="4205" w:type="dxa"/>
            <w:vAlign w:val="center"/>
          </w:tcPr>
          <w:p w:rsidR="0096239F" w:rsidRPr="00CB3158" w:rsidRDefault="0096239F" w:rsidP="00801D9D">
            <w:pPr>
              <w:adjustRightInd w:val="0"/>
              <w:snapToGrid w:val="0"/>
              <w:jc w:val="both"/>
              <w:rPr>
                <w:rFonts w:eastAsia="標楷體" w:hAnsi="標楷體"/>
                <w:sz w:val="20"/>
                <w:szCs w:val="20"/>
              </w:rPr>
            </w:pPr>
          </w:p>
        </w:tc>
      </w:tr>
      <w:tr w:rsidR="0096239F" w:rsidRPr="00CB3158" w:rsidTr="00801D9D">
        <w:trPr>
          <w:trHeight w:val="271"/>
        </w:trPr>
        <w:tc>
          <w:tcPr>
            <w:tcW w:w="4205" w:type="dxa"/>
            <w:vAlign w:val="center"/>
          </w:tcPr>
          <w:p w:rsidR="0096239F" w:rsidRPr="00CB3158" w:rsidRDefault="0096239F" w:rsidP="00801D9D">
            <w:pPr>
              <w:adjustRightInd w:val="0"/>
              <w:snapToGrid w:val="0"/>
              <w:jc w:val="both"/>
              <w:rPr>
                <w:rFonts w:eastAsia="標楷體" w:hAnsi="標楷體"/>
                <w:sz w:val="20"/>
                <w:szCs w:val="20"/>
              </w:rPr>
            </w:pPr>
            <w:proofErr w:type="gramStart"/>
            <w:r w:rsidRPr="00CB3158">
              <w:rPr>
                <w:rFonts w:eastAsia="標楷體" w:hAnsi="標楷體" w:hint="eastAsia"/>
                <w:sz w:val="20"/>
                <w:szCs w:val="20"/>
              </w:rPr>
              <w:t>位置或樁號</w:t>
            </w:r>
            <w:proofErr w:type="gramEnd"/>
            <w:r w:rsidRPr="00CB3158">
              <w:rPr>
                <w:rFonts w:eastAsia="標楷體" w:hAnsi="標楷體" w:hint="eastAsia"/>
                <w:sz w:val="20"/>
                <w:szCs w:val="20"/>
              </w:rPr>
              <w:t>：</w:t>
            </w:r>
          </w:p>
          <w:p w:rsidR="0096239F" w:rsidRPr="00CB3158" w:rsidRDefault="0096239F" w:rsidP="00801D9D">
            <w:pPr>
              <w:adjustRightInd w:val="0"/>
              <w:snapToGrid w:val="0"/>
              <w:jc w:val="both"/>
              <w:rPr>
                <w:rFonts w:eastAsia="標楷體" w:hAnsi="標楷體"/>
                <w:sz w:val="20"/>
                <w:szCs w:val="20"/>
              </w:rPr>
            </w:pPr>
            <w:r w:rsidRPr="00CB3158">
              <w:rPr>
                <w:rFonts w:eastAsia="標楷體" w:hAnsi="標楷體" w:hint="eastAsia"/>
                <w:sz w:val="20"/>
                <w:szCs w:val="20"/>
              </w:rPr>
              <w:t>說明：</w:t>
            </w:r>
          </w:p>
        </w:tc>
        <w:tc>
          <w:tcPr>
            <w:tcW w:w="4205" w:type="dxa"/>
            <w:vAlign w:val="center"/>
          </w:tcPr>
          <w:p w:rsidR="0096239F" w:rsidRPr="00CB3158" w:rsidRDefault="0096239F" w:rsidP="00801D9D">
            <w:pPr>
              <w:adjustRightInd w:val="0"/>
              <w:snapToGrid w:val="0"/>
              <w:jc w:val="both"/>
              <w:rPr>
                <w:rFonts w:eastAsia="標楷體" w:hAnsi="標楷體"/>
                <w:sz w:val="20"/>
                <w:szCs w:val="20"/>
              </w:rPr>
            </w:pPr>
            <w:proofErr w:type="gramStart"/>
            <w:r w:rsidRPr="00CB3158">
              <w:rPr>
                <w:rFonts w:eastAsia="標楷體" w:hAnsi="標楷體" w:hint="eastAsia"/>
                <w:sz w:val="20"/>
                <w:szCs w:val="20"/>
              </w:rPr>
              <w:t>位置或樁號</w:t>
            </w:r>
            <w:proofErr w:type="gramEnd"/>
            <w:r w:rsidRPr="00CB3158">
              <w:rPr>
                <w:rFonts w:eastAsia="標楷體" w:hAnsi="標楷體" w:hint="eastAsia"/>
                <w:sz w:val="20"/>
                <w:szCs w:val="20"/>
              </w:rPr>
              <w:t>：</w:t>
            </w:r>
          </w:p>
          <w:p w:rsidR="0096239F" w:rsidRPr="00CB3158" w:rsidRDefault="0096239F" w:rsidP="00801D9D">
            <w:pPr>
              <w:adjustRightInd w:val="0"/>
              <w:snapToGrid w:val="0"/>
              <w:jc w:val="both"/>
              <w:rPr>
                <w:rFonts w:eastAsia="標楷體" w:hAnsi="標楷體"/>
                <w:sz w:val="20"/>
                <w:szCs w:val="20"/>
              </w:rPr>
            </w:pPr>
            <w:r w:rsidRPr="00CB3158">
              <w:rPr>
                <w:rFonts w:eastAsia="標楷體" w:hAnsi="標楷體" w:hint="eastAsia"/>
                <w:sz w:val="20"/>
                <w:szCs w:val="20"/>
              </w:rPr>
              <w:t>說明：</w:t>
            </w:r>
          </w:p>
        </w:tc>
      </w:tr>
    </w:tbl>
    <w:p w:rsidR="0096239F" w:rsidRPr="00CB3158" w:rsidRDefault="0096239F" w:rsidP="0096239F">
      <w:pPr>
        <w:adjustRightInd w:val="0"/>
        <w:snapToGrid w:val="0"/>
        <w:jc w:val="both"/>
        <w:rPr>
          <w:rFonts w:ascii="標楷體" w:eastAsia="標楷體" w:hAnsi="標楷體"/>
          <w:szCs w:val="24"/>
        </w:rPr>
      </w:pPr>
      <w:r w:rsidRPr="00CB3158">
        <w:rPr>
          <w:rFonts w:eastAsia="標楷體" w:hAnsi="標楷體"/>
          <w:b/>
        </w:rPr>
        <w:t>※</w:t>
      </w:r>
      <w:r w:rsidRPr="00CB3158">
        <w:rPr>
          <w:rFonts w:eastAsia="標楷體" w:hAnsi="標楷體" w:hint="eastAsia"/>
          <w:szCs w:val="24"/>
        </w:rPr>
        <w:t>棲地影像紀錄：</w:t>
      </w:r>
      <w:r w:rsidRPr="00EC7AA1">
        <w:rPr>
          <w:rFonts w:ascii="標楷體" w:eastAsia="標楷體" w:hAnsi="標楷體" w:hint="eastAsia"/>
          <w:color w:val="A6A6A6" w:themeColor="background1" w:themeShade="A6"/>
          <w:szCs w:val="24"/>
        </w:rPr>
        <w:t>(包括棲地影像及日期，欄位不足時，請自行增加附頁</w:t>
      </w:r>
      <w:proofErr w:type="gramStart"/>
      <w:r w:rsidRPr="00EC7AA1">
        <w:rPr>
          <w:rFonts w:ascii="標楷體" w:eastAsia="標楷體" w:hAnsi="標楷體" w:hint="eastAsia"/>
          <w:color w:val="A6A6A6" w:themeColor="background1" w:themeShade="A6"/>
          <w:szCs w:val="24"/>
        </w:rPr>
        <w:t>）</w:t>
      </w:r>
      <w:proofErr w:type="gramEnd"/>
    </w:p>
    <w:p w:rsidR="00722B01" w:rsidRPr="0096239F" w:rsidRDefault="00722B01"/>
    <w:sectPr w:rsidR="00722B01" w:rsidRPr="0096239F" w:rsidSect="0096239F">
      <w:headerReference w:type="even" r:id="rId6"/>
      <w:headerReference w:type="default" r:id="rId7"/>
      <w:footerReference w:type="even" r:id="rId8"/>
      <w:footerReference w:type="default" r:id="rId9"/>
      <w:headerReference w:type="first" r:id="rId10"/>
      <w:footerReference w:type="first" r:id="rId11"/>
      <w:pgSz w:w="11906" w:h="16838"/>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C6" w:rsidRDefault="00F02BC6" w:rsidP="00FD7F40">
      <w:r>
        <w:separator/>
      </w:r>
    </w:p>
  </w:endnote>
  <w:endnote w:type="continuationSeparator" w:id="0">
    <w:p w:rsidR="00F02BC6" w:rsidRDefault="00F02BC6" w:rsidP="00FD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1B" w:rsidRDefault="00094D1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1B" w:rsidRDefault="00094D1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1B" w:rsidRDefault="00094D1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C6" w:rsidRDefault="00F02BC6" w:rsidP="00FD7F40">
      <w:r>
        <w:separator/>
      </w:r>
    </w:p>
  </w:footnote>
  <w:footnote w:type="continuationSeparator" w:id="0">
    <w:p w:rsidR="00F02BC6" w:rsidRDefault="00F02BC6" w:rsidP="00FD7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1B" w:rsidRDefault="00094D1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F40" w:rsidRPr="00FD7F40" w:rsidRDefault="00FD7F40">
    <w:pPr>
      <w:pStyle w:val="a4"/>
      <w:rPr>
        <w:rFonts w:ascii="標楷體" w:eastAsia="標楷體" w:hAnsi="標楷體"/>
        <w:b/>
        <w:sz w:val="24"/>
      </w:rPr>
    </w:pPr>
    <w:r w:rsidRPr="00FD7F40">
      <w:rPr>
        <w:rFonts w:ascii="標楷體" w:eastAsia="標楷體" w:hAnsi="標楷體" w:hint="eastAsia"/>
        <w:sz w:val="24"/>
      </w:rPr>
      <w:t>SWCB-11015-</w:t>
    </w:r>
    <w:r w:rsidRPr="00FD7F40">
      <w:rPr>
        <w:rFonts w:ascii="標楷體" w:eastAsia="標楷體" w:hAnsi="標楷體" w:hint="eastAsia"/>
        <w:color w:val="C00000"/>
        <w:sz w:val="24"/>
      </w:rPr>
      <w:t>10</w:t>
    </w:r>
    <w:r>
      <w:rPr>
        <w:rFonts w:ascii="標楷體" w:eastAsia="標楷體" w:hAnsi="標楷體"/>
        <w:color w:val="C00000"/>
      </w:rPr>
      <w:tab/>
    </w:r>
    <w:r>
      <w:rPr>
        <w:rFonts w:ascii="標楷體" w:eastAsia="標楷體" w:hAnsi="標楷體"/>
        <w:color w:val="C00000"/>
      </w:rPr>
      <w:tab/>
    </w:r>
    <w:bookmarkStart w:id="0" w:name="_GoBack"/>
    <w:proofErr w:type="gramStart"/>
    <w:r w:rsidR="00094D1B" w:rsidRPr="00094D1B">
      <w:rPr>
        <w:rFonts w:ascii="標楷體" w:eastAsia="標楷體" w:hAnsi="標楷體" w:hint="eastAsia"/>
        <w:b/>
        <w:kern w:val="0"/>
        <w:sz w:val="24"/>
        <w:szCs w:val="24"/>
      </w:rPr>
      <w:t>臺</w:t>
    </w:r>
    <w:proofErr w:type="gramEnd"/>
    <w:r w:rsidR="00094D1B" w:rsidRPr="00094D1B">
      <w:rPr>
        <w:rFonts w:ascii="標楷體" w:eastAsia="標楷體" w:hAnsi="標楷體" w:hint="eastAsia"/>
        <w:b/>
        <w:kern w:val="0"/>
        <w:sz w:val="24"/>
        <w:szCs w:val="24"/>
      </w:rPr>
      <w:t>中分署20230605</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1B" w:rsidRDefault="00094D1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9F"/>
    <w:rsid w:val="00094D1B"/>
    <w:rsid w:val="00722B01"/>
    <w:rsid w:val="0096239F"/>
    <w:rsid w:val="00F02BC6"/>
    <w:rsid w:val="00FD7F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2921A-D843-4CAF-9473-3FFECCDF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9F"/>
    <w:pPr>
      <w:widowControl w:val="0"/>
    </w:pPr>
  </w:style>
  <w:style w:type="paragraph" w:styleId="1">
    <w:name w:val="heading 1"/>
    <w:aliases w:val="章名"/>
    <w:basedOn w:val="a"/>
    <w:next w:val="a"/>
    <w:link w:val="10"/>
    <w:autoRedefine/>
    <w:uiPriority w:val="99"/>
    <w:qFormat/>
    <w:rsid w:val="00FD7F40"/>
    <w:pPr>
      <w:autoSpaceDE w:val="0"/>
      <w:autoSpaceDN w:val="0"/>
      <w:adjustRightInd w:val="0"/>
      <w:snapToGrid w:val="0"/>
      <w:spacing w:before="240"/>
      <w:jc w:val="center"/>
      <w:outlineLvl w:val="0"/>
    </w:pPr>
    <w:rPr>
      <w:rFonts w:ascii="標楷體" w:eastAsia="標楷體" w:hAnsi="標楷體" w:cs="Arial Unicode MS"/>
      <w:color w:val="C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章名 字元"/>
    <w:basedOn w:val="a0"/>
    <w:link w:val="1"/>
    <w:uiPriority w:val="99"/>
    <w:rsid w:val="00FD7F40"/>
    <w:rPr>
      <w:rFonts w:ascii="標楷體" w:eastAsia="標楷體" w:hAnsi="標楷體" w:cs="Arial Unicode MS"/>
      <w:color w:val="C00000"/>
      <w:kern w:val="0"/>
      <w:sz w:val="28"/>
      <w:szCs w:val="28"/>
    </w:rPr>
  </w:style>
  <w:style w:type="table" w:styleId="a3">
    <w:name w:val="Table Grid"/>
    <w:basedOn w:val="a1"/>
    <w:uiPriority w:val="59"/>
    <w:rsid w:val="00962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7F40"/>
    <w:pPr>
      <w:tabs>
        <w:tab w:val="center" w:pos="4153"/>
        <w:tab w:val="right" w:pos="8306"/>
      </w:tabs>
      <w:snapToGrid w:val="0"/>
    </w:pPr>
    <w:rPr>
      <w:sz w:val="20"/>
      <w:szCs w:val="20"/>
    </w:rPr>
  </w:style>
  <w:style w:type="character" w:customStyle="1" w:styleId="a5">
    <w:name w:val="頁首 字元"/>
    <w:basedOn w:val="a0"/>
    <w:link w:val="a4"/>
    <w:uiPriority w:val="99"/>
    <w:rsid w:val="00FD7F40"/>
    <w:rPr>
      <w:sz w:val="20"/>
      <w:szCs w:val="20"/>
    </w:rPr>
  </w:style>
  <w:style w:type="paragraph" w:styleId="a6">
    <w:name w:val="footer"/>
    <w:basedOn w:val="a"/>
    <w:link w:val="a7"/>
    <w:uiPriority w:val="99"/>
    <w:unhideWhenUsed/>
    <w:rsid w:val="00FD7F40"/>
    <w:pPr>
      <w:tabs>
        <w:tab w:val="center" w:pos="4153"/>
        <w:tab w:val="right" w:pos="8306"/>
      </w:tabs>
      <w:snapToGrid w:val="0"/>
    </w:pPr>
    <w:rPr>
      <w:sz w:val="20"/>
      <w:szCs w:val="20"/>
    </w:rPr>
  </w:style>
  <w:style w:type="character" w:customStyle="1" w:styleId="a7">
    <w:name w:val="頁尾 字元"/>
    <w:basedOn w:val="a0"/>
    <w:link w:val="a6"/>
    <w:uiPriority w:val="99"/>
    <w:rsid w:val="00FD7F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1343</Characters>
  <Application>Microsoft Office Word</Application>
  <DocSecurity>0</DocSecurity>
  <Lines>11</Lines>
  <Paragraphs>3</Paragraphs>
  <ScaleCrop>false</ScaleCrop>
  <Company>SWCB</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陳鍵鑫</dc:creator>
  <cp:keywords/>
  <dc:description/>
  <cp:lastModifiedBy>USER</cp:lastModifiedBy>
  <cp:revision>3</cp:revision>
  <dcterms:created xsi:type="dcterms:W3CDTF">2022-11-08T03:48:00Z</dcterms:created>
  <dcterms:modified xsi:type="dcterms:W3CDTF">2023-05-30T14:40:00Z</dcterms:modified>
</cp:coreProperties>
</file>